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3" w:rsidRPr="00433EF2" w:rsidRDefault="00281F75" w:rsidP="0045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82613" w:rsidRPr="0043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ЕТОДИЧЕСКИЕ РЕКОМЕНДАЦИИ</w:t>
      </w:r>
    </w:p>
    <w:p w:rsidR="00281F75" w:rsidRPr="00433EF2" w:rsidRDefault="00281F75" w:rsidP="0045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и проведению заседани</w:t>
      </w:r>
      <w:r w:rsidR="00982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43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</w:t>
      </w:r>
      <w:r w:rsidR="009B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людательного совета в автономной профессиональной образовательной</w:t>
      </w:r>
      <w:r w:rsidRPr="0043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0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:rsidR="009827DF" w:rsidRDefault="009827DF" w:rsidP="00161764">
      <w:pPr>
        <w:pStyle w:val="a8"/>
        <w:numPr>
          <w:ilvl w:val="0"/>
          <w:numId w:val="26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61764" w:rsidRDefault="00F624D4" w:rsidP="0069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B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5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6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56F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BB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B7">
        <w:rPr>
          <w:rFonts w:ascii="Times New Roman" w:hAnsi="Times New Roman" w:cs="Times New Roman"/>
          <w:sz w:val="28"/>
          <w:szCs w:val="28"/>
        </w:rPr>
        <w:t>(далее </w:t>
      </w:r>
      <w:r w:rsidRPr="00DA2CBB">
        <w:rPr>
          <w:rFonts w:ascii="Times New Roman" w:hAnsi="Times New Roman" w:cs="Times New Roman"/>
          <w:sz w:val="28"/>
          <w:szCs w:val="28"/>
        </w:rPr>
        <w:t xml:space="preserve">– Рекомендации) разработаны в целях реализации 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03.11.2006 г. № 174-ФЗ «Об автономных </w:t>
      </w:r>
      <w:r w:rsidR="00F9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16176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624D4" w:rsidRDefault="00F624D4" w:rsidP="0069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BB">
        <w:rPr>
          <w:rFonts w:ascii="Times New Roman" w:hAnsi="Times New Roman" w:cs="Times New Roman"/>
          <w:sz w:val="28"/>
          <w:szCs w:val="28"/>
        </w:rPr>
        <w:t xml:space="preserve">Основной задачей Рекомендаций является оказание информационно-разъяснительной помощи </w:t>
      </w:r>
      <w:r w:rsidR="0084405B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DA2CBB">
        <w:rPr>
          <w:rFonts w:ascii="Times New Roman" w:hAnsi="Times New Roman" w:cs="Times New Roman"/>
          <w:sz w:val="28"/>
          <w:szCs w:val="28"/>
        </w:rPr>
        <w:t xml:space="preserve">в </w:t>
      </w:r>
      <w:r w:rsidR="009B0EB7">
        <w:rPr>
          <w:rFonts w:ascii="Times New Roman" w:hAnsi="Times New Roman" w:cs="Times New Roman"/>
          <w:sz w:val="28"/>
          <w:szCs w:val="28"/>
        </w:rPr>
        <w:t>подготовке</w:t>
      </w:r>
      <w:r w:rsidRPr="00DA2CBB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0EB7">
        <w:rPr>
          <w:rFonts w:ascii="Times New Roman" w:hAnsi="Times New Roman" w:cs="Times New Roman"/>
          <w:sz w:val="28"/>
          <w:szCs w:val="28"/>
        </w:rPr>
        <w:t xml:space="preserve">, как органа управления </w:t>
      </w:r>
      <w:r w:rsidR="0086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865561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8655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561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DCE" w:rsidRDefault="0040438A" w:rsidP="0022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8A">
        <w:rPr>
          <w:rFonts w:ascii="Times New Roman" w:hAnsi="Times New Roman" w:cs="Times New Roman"/>
          <w:sz w:val="28"/>
          <w:szCs w:val="28"/>
        </w:rPr>
        <w:t xml:space="preserve">Рекомендации предназначены </w:t>
      </w:r>
      <w:r w:rsidR="00865561">
        <w:rPr>
          <w:rFonts w:ascii="Times New Roman" w:hAnsi="Times New Roman" w:cs="Times New Roman"/>
          <w:sz w:val="28"/>
          <w:szCs w:val="28"/>
        </w:rPr>
        <w:t xml:space="preserve">для руководителя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секретаря Наблюдательного </w:t>
      </w:r>
      <w:r w:rsidR="00AE2C18">
        <w:rPr>
          <w:rFonts w:ascii="Times New Roman" w:hAnsi="Times New Roman" w:cs="Times New Roman"/>
          <w:sz w:val="28"/>
          <w:szCs w:val="28"/>
        </w:rPr>
        <w:t>совета</w:t>
      </w:r>
      <w:r w:rsidR="00362CD4">
        <w:rPr>
          <w:rFonts w:ascii="Times New Roman" w:hAnsi="Times New Roman" w:cs="Times New Roman"/>
          <w:sz w:val="28"/>
          <w:szCs w:val="28"/>
        </w:rPr>
        <w:t xml:space="preserve">, </w:t>
      </w:r>
      <w:r w:rsidRPr="0040438A">
        <w:rPr>
          <w:rFonts w:ascii="Times New Roman" w:hAnsi="Times New Roman" w:cs="Times New Roman"/>
          <w:sz w:val="28"/>
          <w:szCs w:val="28"/>
        </w:rPr>
        <w:t>имеющ</w:t>
      </w:r>
      <w:r w:rsidR="00865561">
        <w:rPr>
          <w:rFonts w:ascii="Times New Roman" w:hAnsi="Times New Roman" w:cs="Times New Roman"/>
          <w:sz w:val="28"/>
          <w:szCs w:val="28"/>
        </w:rPr>
        <w:t>их</w:t>
      </w:r>
      <w:r w:rsidRPr="0040438A">
        <w:rPr>
          <w:rFonts w:ascii="Times New Roman" w:hAnsi="Times New Roman" w:cs="Times New Roman"/>
          <w:sz w:val="28"/>
          <w:szCs w:val="28"/>
        </w:rPr>
        <w:t xml:space="preserve"> намерение инициировать</w:t>
      </w:r>
      <w:r w:rsidR="00763B4C">
        <w:rPr>
          <w:rFonts w:ascii="Times New Roman" w:hAnsi="Times New Roman" w:cs="Times New Roman"/>
          <w:sz w:val="28"/>
          <w:szCs w:val="28"/>
        </w:rPr>
        <w:t xml:space="preserve"> заседание Наблюдательного совета</w:t>
      </w:r>
      <w:r w:rsidRPr="0040438A">
        <w:rPr>
          <w:rFonts w:ascii="Times New Roman" w:hAnsi="Times New Roman" w:cs="Times New Roman"/>
          <w:sz w:val="28"/>
          <w:szCs w:val="28"/>
        </w:rPr>
        <w:t xml:space="preserve">, а также для работников органов исполнительной власти, в функции которых входит оказание помощи </w:t>
      </w:r>
      <w:r w:rsidR="0084405B">
        <w:rPr>
          <w:rFonts w:ascii="Times New Roman" w:hAnsi="Times New Roman" w:cs="Times New Roman"/>
          <w:sz w:val="28"/>
          <w:szCs w:val="28"/>
        </w:rPr>
        <w:t>Организации</w:t>
      </w:r>
      <w:r w:rsidR="00681DCE">
        <w:rPr>
          <w:rFonts w:ascii="Times New Roman" w:hAnsi="Times New Roman" w:cs="Times New Roman"/>
          <w:sz w:val="28"/>
          <w:szCs w:val="28"/>
        </w:rPr>
        <w:t xml:space="preserve"> </w:t>
      </w:r>
      <w:r w:rsidRPr="0040438A">
        <w:rPr>
          <w:rFonts w:ascii="Times New Roman" w:hAnsi="Times New Roman" w:cs="Times New Roman"/>
          <w:sz w:val="28"/>
          <w:szCs w:val="28"/>
        </w:rPr>
        <w:t xml:space="preserve">в </w:t>
      </w:r>
      <w:r w:rsidR="00865561">
        <w:rPr>
          <w:rFonts w:ascii="Times New Roman" w:hAnsi="Times New Roman" w:cs="Times New Roman"/>
          <w:sz w:val="28"/>
          <w:szCs w:val="28"/>
        </w:rPr>
        <w:t>проведении</w:t>
      </w:r>
      <w:r w:rsidRPr="0040438A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81DCE">
        <w:rPr>
          <w:rFonts w:ascii="Times New Roman" w:hAnsi="Times New Roman" w:cs="Times New Roman"/>
          <w:sz w:val="28"/>
          <w:szCs w:val="28"/>
        </w:rPr>
        <w:t xml:space="preserve"> заседаний.</w:t>
      </w:r>
    </w:p>
    <w:p w:rsidR="004D0C94" w:rsidRDefault="004D0C94" w:rsidP="009C4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EA0" w:rsidRPr="002B70AA" w:rsidRDefault="00F96FD1" w:rsidP="002B70AA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Н</w:t>
      </w:r>
      <w:r w:rsidR="009449B7" w:rsidRPr="002B70AA">
        <w:rPr>
          <w:b/>
          <w:sz w:val="28"/>
          <w:szCs w:val="28"/>
        </w:rPr>
        <w:t>аблюдательного совета</w:t>
      </w:r>
    </w:p>
    <w:p w:rsidR="00604CE9" w:rsidRPr="009C43D9" w:rsidRDefault="00604CE9" w:rsidP="00604CE9">
      <w:pPr>
        <w:pStyle w:val="a8"/>
        <w:ind w:left="1068"/>
        <w:rPr>
          <w:b/>
          <w:sz w:val="28"/>
          <w:szCs w:val="28"/>
        </w:rPr>
      </w:pPr>
    </w:p>
    <w:p w:rsidR="009A5C84" w:rsidRDefault="00604CE9" w:rsidP="00604CE9">
      <w:pPr>
        <w:pStyle w:val="a8"/>
        <w:ind w:left="0" w:firstLine="708"/>
        <w:jc w:val="both"/>
        <w:rPr>
          <w:bCs/>
          <w:sz w:val="28"/>
          <w:szCs w:val="28"/>
        </w:rPr>
      </w:pPr>
      <w:r w:rsidRPr="00433EF2">
        <w:rPr>
          <w:sz w:val="28"/>
          <w:szCs w:val="28"/>
        </w:rPr>
        <w:t xml:space="preserve">Решение о назначении членов Наблюдательного совета </w:t>
      </w:r>
      <w:r w:rsidR="0084405B">
        <w:rPr>
          <w:sz w:val="28"/>
          <w:szCs w:val="28"/>
        </w:rPr>
        <w:t xml:space="preserve">Организации </w:t>
      </w:r>
      <w:r w:rsidRPr="00433EF2">
        <w:rPr>
          <w:sz w:val="28"/>
          <w:szCs w:val="28"/>
        </w:rPr>
        <w:t xml:space="preserve"> или досрочном прекращении их полномочий принимается </w:t>
      </w:r>
      <w:r w:rsidR="00770183">
        <w:rPr>
          <w:sz w:val="28"/>
          <w:szCs w:val="28"/>
        </w:rPr>
        <w:t xml:space="preserve">департаментом внутренней и кадровой политики области (далее – </w:t>
      </w:r>
      <w:r w:rsidRPr="00433EF2">
        <w:rPr>
          <w:sz w:val="28"/>
          <w:szCs w:val="28"/>
        </w:rPr>
        <w:t>учредител</w:t>
      </w:r>
      <w:r w:rsidR="00770183">
        <w:rPr>
          <w:sz w:val="28"/>
          <w:szCs w:val="28"/>
        </w:rPr>
        <w:t>ь)</w:t>
      </w:r>
      <w:r w:rsidRPr="00433EF2">
        <w:rPr>
          <w:sz w:val="28"/>
          <w:szCs w:val="28"/>
        </w:rPr>
        <w:t xml:space="preserve"> </w:t>
      </w:r>
      <w:r w:rsidR="00E10928">
        <w:rPr>
          <w:sz w:val="28"/>
          <w:szCs w:val="28"/>
        </w:rPr>
        <w:t>Организации</w:t>
      </w:r>
      <w:r w:rsidRPr="00433EF2">
        <w:rPr>
          <w:sz w:val="28"/>
          <w:szCs w:val="28"/>
        </w:rPr>
        <w:t xml:space="preserve">. </w:t>
      </w:r>
      <w:r w:rsidR="002F15B6">
        <w:rPr>
          <w:bCs/>
          <w:sz w:val="28"/>
          <w:szCs w:val="28"/>
        </w:rPr>
        <w:t xml:space="preserve">Состав наблюдательного совета утверждается </w:t>
      </w:r>
      <w:r w:rsidR="00F96FD1">
        <w:rPr>
          <w:bCs/>
          <w:sz w:val="28"/>
          <w:szCs w:val="28"/>
        </w:rPr>
        <w:t>приказом</w:t>
      </w:r>
      <w:r w:rsidR="00C86CED">
        <w:rPr>
          <w:bCs/>
          <w:sz w:val="28"/>
          <w:szCs w:val="28"/>
        </w:rPr>
        <w:t xml:space="preserve"> </w:t>
      </w:r>
      <w:r w:rsidR="002F15B6">
        <w:rPr>
          <w:bCs/>
          <w:sz w:val="28"/>
          <w:szCs w:val="28"/>
        </w:rPr>
        <w:t>учредител</w:t>
      </w:r>
      <w:r w:rsidR="00C86CED">
        <w:rPr>
          <w:bCs/>
          <w:sz w:val="28"/>
          <w:szCs w:val="28"/>
        </w:rPr>
        <w:t>я</w:t>
      </w:r>
      <w:r w:rsidR="00821CA5">
        <w:rPr>
          <w:bCs/>
          <w:sz w:val="28"/>
          <w:szCs w:val="28"/>
        </w:rPr>
        <w:t xml:space="preserve">. </w:t>
      </w:r>
    </w:p>
    <w:p w:rsidR="00586D50" w:rsidRDefault="009A5C84" w:rsidP="00C86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Наблюдательного совета </w:t>
      </w:r>
      <w:r w:rsidR="0084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>: 1 представитель департамента имущественных и земельных отношений Белгородской области,</w:t>
      </w:r>
      <w:r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из </w:t>
      </w:r>
      <w:r w:rsidR="00586D50" w:rsidRPr="00586D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6833" w:rsidRPr="00586D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униципалитета, </w:t>
      </w:r>
      <w:r w:rsid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</w:t>
      </w:r>
      <w:r w:rsidR="0084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6D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6D50" w:rsidRPr="00586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6833" w:rsidRPr="00586D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</w:t>
      </w:r>
      <w:r w:rsidR="004719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 или общественных организаций</w:t>
      </w:r>
      <w:r w:rsidR="00586D5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представителя от учредителя.</w:t>
      </w:r>
      <w:r w:rsidR="007F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F2033" w:rsidRPr="009A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Наблюдательного совета </w:t>
      </w:r>
      <w:r w:rsidR="0084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1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</w:t>
      </w:r>
      <w:r w:rsidR="007F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превышать 11 человек.</w:t>
      </w:r>
    </w:p>
    <w:p w:rsidR="00C86CED" w:rsidRDefault="008E26C8" w:rsidP="00C86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 необходимости</w:t>
      </w:r>
      <w:r w:rsidR="00821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7F8">
        <w:rPr>
          <w:rFonts w:ascii="Times New Roman" w:hAnsi="Times New Roman" w:cs="Times New Roman"/>
          <w:bCs/>
          <w:sz w:val="28"/>
          <w:szCs w:val="28"/>
        </w:rPr>
        <w:t>принятия решения о внесении</w:t>
      </w:r>
      <w:r w:rsidR="00821CA5">
        <w:rPr>
          <w:rFonts w:ascii="Times New Roman" w:hAnsi="Times New Roman" w:cs="Times New Roman"/>
          <w:bCs/>
          <w:sz w:val="28"/>
          <w:szCs w:val="28"/>
        </w:rPr>
        <w:t xml:space="preserve"> изменений в состав Наблюдательного совета</w:t>
      </w:r>
      <w:r w:rsidR="00B257F8">
        <w:rPr>
          <w:rFonts w:ascii="Times New Roman" w:hAnsi="Times New Roman" w:cs="Times New Roman"/>
          <w:bCs/>
          <w:sz w:val="28"/>
          <w:szCs w:val="28"/>
        </w:rPr>
        <w:t>,</w:t>
      </w:r>
      <w:r w:rsidR="00821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9C9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821CA5">
        <w:rPr>
          <w:rFonts w:ascii="Times New Roman" w:hAnsi="Times New Roman" w:cs="Times New Roman"/>
          <w:bCs/>
          <w:sz w:val="28"/>
          <w:szCs w:val="28"/>
        </w:rPr>
        <w:t xml:space="preserve"> направляет письменное уведомление учредителю </w:t>
      </w:r>
      <w:r w:rsidR="00B257F8">
        <w:rPr>
          <w:rFonts w:ascii="Times New Roman" w:hAnsi="Times New Roman" w:cs="Times New Roman"/>
          <w:bCs/>
          <w:sz w:val="28"/>
          <w:szCs w:val="28"/>
        </w:rPr>
        <w:t>с указанием Ф.И.О. кандидата и его должности. На</w:t>
      </w:r>
      <w:r w:rsidR="00821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39E">
        <w:rPr>
          <w:rFonts w:ascii="Times New Roman" w:hAnsi="Times New Roman" w:cs="Times New Roman"/>
          <w:bCs/>
          <w:sz w:val="28"/>
          <w:szCs w:val="28"/>
        </w:rPr>
        <w:t>основании</w:t>
      </w:r>
      <w:r w:rsidR="00B257F8">
        <w:rPr>
          <w:rFonts w:ascii="Times New Roman" w:hAnsi="Times New Roman" w:cs="Times New Roman"/>
          <w:bCs/>
          <w:sz w:val="28"/>
          <w:szCs w:val="28"/>
        </w:rPr>
        <w:t xml:space="preserve"> письменного обращения </w:t>
      </w:r>
      <w:r w:rsidR="0084405B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B25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A5">
        <w:rPr>
          <w:rFonts w:ascii="Times New Roman" w:hAnsi="Times New Roman" w:cs="Times New Roman"/>
          <w:bCs/>
          <w:sz w:val="28"/>
          <w:szCs w:val="28"/>
        </w:rPr>
        <w:t>учредитель вносит изменения в приказ</w:t>
      </w:r>
      <w:r w:rsidR="002E2146">
        <w:rPr>
          <w:rFonts w:ascii="Times New Roman" w:hAnsi="Times New Roman" w:cs="Times New Roman"/>
          <w:bCs/>
          <w:sz w:val="28"/>
          <w:szCs w:val="28"/>
        </w:rPr>
        <w:t xml:space="preserve"> и утверждает новый состав Наблюдательного совета</w:t>
      </w:r>
      <w:r w:rsidR="000B32EC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5C3" w:rsidRDefault="000715C3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Внесению изменений в приказ предшествует:</w:t>
      </w:r>
    </w:p>
    <w:p w:rsidR="008E26C8" w:rsidRDefault="000715C3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случае изменения кандидатуры представителя от Организации</w:t>
      </w:r>
      <w:r w:rsidR="00357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D7A">
        <w:rPr>
          <w:rFonts w:ascii="Times New Roman" w:hAnsi="Times New Roman" w:cs="Times New Roman"/>
          <w:sz w:val="28"/>
          <w:szCs w:val="28"/>
        </w:rPr>
        <w:t>выб</w:t>
      </w:r>
      <w:r w:rsidR="00013252">
        <w:rPr>
          <w:rFonts w:ascii="Times New Roman" w:hAnsi="Times New Roman" w:cs="Times New Roman"/>
          <w:sz w:val="28"/>
          <w:szCs w:val="28"/>
        </w:rPr>
        <w:t>о</w:t>
      </w:r>
      <w:r w:rsidR="005D7D7A">
        <w:rPr>
          <w:rFonts w:ascii="Times New Roman" w:hAnsi="Times New Roman" w:cs="Times New Roman"/>
          <w:sz w:val="28"/>
          <w:szCs w:val="28"/>
        </w:rPr>
        <w:t>р</w:t>
      </w:r>
      <w:r w:rsidR="00013252">
        <w:rPr>
          <w:rFonts w:ascii="Times New Roman" w:hAnsi="Times New Roman" w:cs="Times New Roman"/>
          <w:sz w:val="28"/>
          <w:szCs w:val="28"/>
        </w:rPr>
        <w:t>ы представителя из числа работников на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  <w:r w:rsidR="005D7D7A" w:rsidRPr="0061235B">
        <w:rPr>
          <w:rFonts w:ascii="Times New Roman" w:hAnsi="Times New Roman" w:cs="Times New Roman"/>
          <w:sz w:val="28"/>
          <w:szCs w:val="28"/>
        </w:rPr>
        <w:t>Общем соб</w:t>
      </w:r>
      <w:r w:rsidR="00013252">
        <w:rPr>
          <w:rFonts w:ascii="Times New Roman" w:hAnsi="Times New Roman" w:cs="Times New Roman"/>
          <w:sz w:val="28"/>
          <w:szCs w:val="28"/>
        </w:rPr>
        <w:t>рании (конференции</w:t>
      </w:r>
      <w:r w:rsidR="00615B88" w:rsidRPr="0061235B">
        <w:rPr>
          <w:rFonts w:ascii="Times New Roman" w:hAnsi="Times New Roman" w:cs="Times New Roman"/>
          <w:sz w:val="28"/>
          <w:szCs w:val="28"/>
        </w:rPr>
        <w:t>)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  <w:r w:rsidR="00E10928">
        <w:rPr>
          <w:rFonts w:ascii="Times New Roman" w:hAnsi="Times New Roman" w:cs="Times New Roman"/>
          <w:sz w:val="28"/>
          <w:szCs w:val="28"/>
        </w:rPr>
        <w:t>Организации</w:t>
      </w:r>
      <w:r w:rsidR="00013252">
        <w:rPr>
          <w:rFonts w:ascii="Times New Roman" w:hAnsi="Times New Roman" w:cs="Times New Roman"/>
          <w:sz w:val="28"/>
          <w:szCs w:val="28"/>
        </w:rPr>
        <w:t xml:space="preserve">. Итоги которой должны быть оформлены </w:t>
      </w:r>
      <w:r w:rsidR="00013252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протоколом, копия которого направляется учредителю </w:t>
      </w:r>
      <w:r w:rsidR="008E26C8">
        <w:rPr>
          <w:rFonts w:ascii="Times New Roman" w:hAnsi="Times New Roman" w:cs="Times New Roman"/>
          <w:sz w:val="28"/>
          <w:szCs w:val="28"/>
        </w:rPr>
        <w:t>вместе с письменным уведомлением о внесении изменений в состав Наблюдательного совета;</w:t>
      </w:r>
    </w:p>
    <w:p w:rsidR="00615B88" w:rsidRDefault="008E26C8" w:rsidP="00357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57434">
        <w:rPr>
          <w:rFonts w:ascii="Times New Roman" w:hAnsi="Times New Roman" w:cs="Times New Roman"/>
          <w:sz w:val="28"/>
          <w:szCs w:val="28"/>
        </w:rPr>
        <w:t>в</w:t>
      </w:r>
      <w:r w:rsidR="00615B88">
        <w:rPr>
          <w:rFonts w:ascii="Times New Roman" w:hAnsi="Times New Roman" w:cs="Times New Roman"/>
          <w:sz w:val="28"/>
          <w:szCs w:val="28"/>
        </w:rPr>
        <w:t xml:space="preserve"> случае если меня</w:t>
      </w:r>
      <w:r w:rsidR="00770183">
        <w:rPr>
          <w:rFonts w:ascii="Times New Roman" w:hAnsi="Times New Roman" w:cs="Times New Roman"/>
          <w:sz w:val="28"/>
          <w:szCs w:val="28"/>
        </w:rPr>
        <w:t>ю</w:t>
      </w:r>
      <w:r w:rsidR="00615B88">
        <w:rPr>
          <w:rFonts w:ascii="Times New Roman" w:hAnsi="Times New Roman" w:cs="Times New Roman"/>
          <w:sz w:val="28"/>
          <w:szCs w:val="28"/>
        </w:rPr>
        <w:t>тся член</w:t>
      </w:r>
      <w:r w:rsidR="00770183">
        <w:rPr>
          <w:rFonts w:ascii="Times New Roman" w:hAnsi="Times New Roman" w:cs="Times New Roman"/>
          <w:sz w:val="28"/>
          <w:szCs w:val="28"/>
        </w:rPr>
        <w:t>ы</w:t>
      </w:r>
      <w:r w:rsidR="00615B88">
        <w:rPr>
          <w:rFonts w:ascii="Times New Roman" w:hAnsi="Times New Roman" w:cs="Times New Roman"/>
          <w:sz w:val="28"/>
          <w:szCs w:val="28"/>
        </w:rPr>
        <w:t xml:space="preserve"> Наблюдательного совета от </w:t>
      </w:r>
      <w:r w:rsidR="0071154F">
        <w:rPr>
          <w:rFonts w:ascii="Times New Roman" w:hAnsi="Times New Roman" w:cs="Times New Roman"/>
          <w:sz w:val="28"/>
          <w:szCs w:val="28"/>
        </w:rPr>
        <w:t>хозяйствующего субъекта или общественной организации</w:t>
      </w:r>
      <w:r w:rsidR="00357434">
        <w:rPr>
          <w:rFonts w:ascii="Times New Roman" w:hAnsi="Times New Roman" w:cs="Times New Roman"/>
          <w:sz w:val="28"/>
          <w:szCs w:val="28"/>
        </w:rPr>
        <w:t xml:space="preserve">, </w:t>
      </w:r>
      <w:r w:rsidR="00615B8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44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15B88">
        <w:rPr>
          <w:rFonts w:ascii="Times New Roman" w:hAnsi="Times New Roman" w:cs="Times New Roman"/>
          <w:sz w:val="28"/>
          <w:szCs w:val="28"/>
        </w:rPr>
        <w:t xml:space="preserve">должен направить письмо в </w:t>
      </w:r>
      <w:r w:rsidR="00E4217B">
        <w:rPr>
          <w:rFonts w:ascii="Times New Roman" w:hAnsi="Times New Roman" w:cs="Times New Roman"/>
          <w:sz w:val="28"/>
          <w:szCs w:val="28"/>
        </w:rPr>
        <w:t>соответствующую структуру</w:t>
      </w:r>
      <w:r w:rsidR="00615B88">
        <w:rPr>
          <w:rFonts w:ascii="Times New Roman" w:hAnsi="Times New Roman" w:cs="Times New Roman"/>
          <w:sz w:val="28"/>
          <w:szCs w:val="28"/>
        </w:rPr>
        <w:t xml:space="preserve"> с просьбой о представлении представителя в состав Наблюдательного совета.</w:t>
      </w:r>
      <w:r w:rsidR="00770183">
        <w:rPr>
          <w:rFonts w:ascii="Times New Roman" w:hAnsi="Times New Roman" w:cs="Times New Roman"/>
          <w:sz w:val="28"/>
          <w:szCs w:val="28"/>
        </w:rPr>
        <w:t xml:space="preserve"> </w:t>
      </w:r>
      <w:r w:rsidR="00615B88">
        <w:rPr>
          <w:rFonts w:ascii="Times New Roman" w:hAnsi="Times New Roman" w:cs="Times New Roman"/>
          <w:sz w:val="28"/>
          <w:szCs w:val="28"/>
        </w:rPr>
        <w:t xml:space="preserve">На основании полученного ответа руководитель </w:t>
      </w:r>
      <w:r w:rsidR="00844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4217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57434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615B88">
        <w:rPr>
          <w:rFonts w:ascii="Times New Roman" w:hAnsi="Times New Roman" w:cs="Times New Roman"/>
          <w:sz w:val="28"/>
          <w:szCs w:val="28"/>
        </w:rPr>
        <w:t>учредителю</w:t>
      </w:r>
      <w:r w:rsidR="000715C3">
        <w:rPr>
          <w:rFonts w:ascii="Times New Roman" w:hAnsi="Times New Roman" w:cs="Times New Roman"/>
          <w:sz w:val="28"/>
          <w:szCs w:val="28"/>
        </w:rPr>
        <w:t>,</w:t>
      </w:r>
      <w:r w:rsidR="00615B88">
        <w:rPr>
          <w:rFonts w:ascii="Times New Roman" w:hAnsi="Times New Roman" w:cs="Times New Roman"/>
          <w:sz w:val="28"/>
          <w:szCs w:val="28"/>
        </w:rPr>
        <w:t xml:space="preserve"> указав кандидатуры от </w:t>
      </w:r>
      <w:r w:rsidR="0090212A">
        <w:rPr>
          <w:rFonts w:ascii="Times New Roman" w:hAnsi="Times New Roman" w:cs="Times New Roman"/>
          <w:sz w:val="28"/>
          <w:szCs w:val="28"/>
        </w:rPr>
        <w:t>данной структуры</w:t>
      </w:r>
      <w:r w:rsidR="00615B88">
        <w:rPr>
          <w:rFonts w:ascii="Times New Roman" w:hAnsi="Times New Roman" w:cs="Times New Roman"/>
          <w:sz w:val="28"/>
          <w:szCs w:val="28"/>
        </w:rPr>
        <w:t xml:space="preserve"> для включения их в состав Наблюдательного совета.</w:t>
      </w:r>
      <w:r w:rsidR="00770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592" w:rsidRDefault="00357434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автономной</w:t>
      </w:r>
      <w:r w:rsidR="00F15F88" w:rsidRPr="00433EF2">
        <w:rPr>
          <w:rFonts w:ascii="Times New Roman" w:hAnsi="Times New Roman" w:cs="Times New Roman"/>
          <w:sz w:val="28"/>
          <w:szCs w:val="28"/>
        </w:rPr>
        <w:t xml:space="preserve"> </w:t>
      </w:r>
      <w:r w:rsidR="00844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 может являться членом Наблюдательного совета и принимает </w:t>
      </w:r>
      <w:r w:rsidR="005D7D7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15F88" w:rsidRPr="00433EF2">
        <w:rPr>
          <w:rFonts w:ascii="Times New Roman" w:hAnsi="Times New Roman" w:cs="Times New Roman"/>
          <w:sz w:val="28"/>
          <w:szCs w:val="28"/>
        </w:rPr>
        <w:t xml:space="preserve">в </w:t>
      </w:r>
      <w:r w:rsidR="0082164D">
        <w:rPr>
          <w:rFonts w:ascii="Times New Roman" w:hAnsi="Times New Roman" w:cs="Times New Roman"/>
          <w:sz w:val="28"/>
          <w:szCs w:val="28"/>
        </w:rPr>
        <w:t xml:space="preserve">его </w:t>
      </w:r>
      <w:r w:rsidR="00F15F88" w:rsidRPr="00433EF2">
        <w:rPr>
          <w:rFonts w:ascii="Times New Roman" w:hAnsi="Times New Roman" w:cs="Times New Roman"/>
          <w:sz w:val="28"/>
          <w:szCs w:val="28"/>
        </w:rPr>
        <w:t>заседаниях с правом совещательного голоса.</w:t>
      </w:r>
      <w:r w:rsidR="005D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5D" w:rsidRDefault="005D7D7A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ч</w:t>
      </w:r>
      <w:r w:rsidR="00746F5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Наблюдательного совета осуществляют свою деятельность на безвозмездной основе в соответствии с определением этого понятия действующим законодательством РФ. При этом их личные документально подтвержденные расходы, непосредственно связанные с работой в данном органе (на проезд к месту заседаний, приобретение необходимой литературы, канцелярских принадлежностей, оргтехники и др.) компенсируются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746F5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06AD" w:rsidRDefault="00380E33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 w:rsidRPr="00BD6253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является заседание.</w:t>
      </w:r>
    </w:p>
    <w:p w:rsidR="00380E33" w:rsidRDefault="00380E33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596F" w:rsidRPr="00380E33" w:rsidRDefault="00380E33" w:rsidP="00380E33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380E33">
        <w:rPr>
          <w:b/>
          <w:sz w:val="28"/>
          <w:szCs w:val="28"/>
        </w:rPr>
        <w:t xml:space="preserve">Планирование </w:t>
      </w:r>
      <w:r w:rsidR="00343283" w:rsidRPr="00380E33">
        <w:rPr>
          <w:b/>
          <w:sz w:val="28"/>
          <w:szCs w:val="28"/>
        </w:rPr>
        <w:t xml:space="preserve">работы </w:t>
      </w:r>
      <w:r w:rsidRPr="00380E33">
        <w:rPr>
          <w:b/>
          <w:sz w:val="28"/>
          <w:szCs w:val="28"/>
        </w:rPr>
        <w:t xml:space="preserve">Наблюдательного </w:t>
      </w:r>
      <w:r w:rsidR="00343283" w:rsidRPr="00380E33">
        <w:rPr>
          <w:b/>
          <w:sz w:val="28"/>
          <w:szCs w:val="28"/>
        </w:rPr>
        <w:t>совета</w:t>
      </w:r>
    </w:p>
    <w:p w:rsidR="00E23F84" w:rsidRPr="00C36F80" w:rsidRDefault="00E23F84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84" w:rsidRPr="00C36F80" w:rsidRDefault="00E23F84" w:rsidP="00E23F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календарный год секретарь Наблюдательного совета оформляет план деятельности Наблюдательного совета, согласуя его с директором Организации</w:t>
      </w:r>
      <w:r w:rsidR="00572938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6).</w:t>
      </w: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деятельности утверждается председателем Наблюдательного совета</w:t>
      </w:r>
      <w:r w:rsidR="00572938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Утверждённый План деятельности секретарь направляет всем членам Наблюдательного совета и Учредителю. План деятельности может размещаться на информационном стенде, а также на сайте Организации.</w:t>
      </w:r>
    </w:p>
    <w:p w:rsidR="00572938" w:rsidRPr="00C36F80" w:rsidRDefault="0090212A" w:rsidP="00572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график заседаний Н</w:t>
      </w:r>
      <w:r w:rsidR="00572938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аблюдательных советов формируется Учредителем согласно планам деятельности Организаций. </w:t>
      </w:r>
    </w:p>
    <w:p w:rsidR="00572938" w:rsidRPr="00C36F80" w:rsidRDefault="00572938" w:rsidP="00572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даты заседания Наблюдательного совета директор Организации уведомляет об этом учредителя и согласовывает с ним новую дату заседания не менее чем за 14 рабочих дней до его проведения.</w:t>
      </w:r>
    </w:p>
    <w:p w:rsidR="007D14C2" w:rsidRDefault="00C706AD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A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A63D2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47BD2">
        <w:rPr>
          <w:rFonts w:ascii="Times New Roman" w:hAnsi="Times New Roman" w:cs="Times New Roman"/>
          <w:sz w:val="28"/>
          <w:szCs w:val="28"/>
        </w:rPr>
        <w:t xml:space="preserve">Наблюдательного совета, </w:t>
      </w:r>
      <w:r w:rsidRPr="00C706AD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747BD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706AD">
        <w:rPr>
          <w:rFonts w:ascii="Times New Roman" w:hAnsi="Times New Roman" w:cs="Times New Roman"/>
          <w:sz w:val="28"/>
          <w:szCs w:val="28"/>
        </w:rPr>
        <w:t>или по желанию не менее 1/3 от установленного числа членов Наблюдательного совета может проводиться внеочередное заседание</w:t>
      </w:r>
      <w:r w:rsidR="00747BD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D14C2">
        <w:rPr>
          <w:rFonts w:ascii="Times New Roman" w:hAnsi="Times New Roman" w:cs="Times New Roman"/>
          <w:sz w:val="28"/>
          <w:szCs w:val="28"/>
        </w:rPr>
        <w:t>.</w:t>
      </w:r>
    </w:p>
    <w:p w:rsidR="00343283" w:rsidRDefault="00C706AD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AD">
        <w:rPr>
          <w:rFonts w:ascii="Times New Roman" w:hAnsi="Times New Roman" w:cs="Times New Roman"/>
          <w:sz w:val="28"/>
          <w:szCs w:val="28"/>
        </w:rPr>
        <w:t xml:space="preserve">Требование, содержащее указание на повестку дня, с обоснованием необходимости созыва внеочередного заседания Наблюдательного совета, должно быть представлено председателю Наблюдательного совета в письменном виде. Решение о созыве внеочередного заседания должно быть принято председателем Наблюдательного совета не позднее чем в </w:t>
      </w:r>
      <w:r w:rsidR="00605B76">
        <w:rPr>
          <w:rFonts w:ascii="Times New Roman" w:hAnsi="Times New Roman" w:cs="Times New Roman"/>
          <w:sz w:val="28"/>
          <w:szCs w:val="28"/>
        </w:rPr>
        <w:t>семид</w:t>
      </w:r>
      <w:r w:rsidRPr="00C706AD">
        <w:rPr>
          <w:rFonts w:ascii="Times New Roman" w:hAnsi="Times New Roman" w:cs="Times New Roman"/>
          <w:sz w:val="28"/>
          <w:szCs w:val="28"/>
        </w:rPr>
        <w:t xml:space="preserve">невный срок с момента поступления данного требования. Сообщение о созыве внеочередного заседания Наблюдательного совета, о времени и месте </w:t>
      </w:r>
      <w:r w:rsidRPr="00C706A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проведения, а также о вопросах, вносимых на рассмотрение, доводится до сведения членов Наблюдательного совета не </w:t>
      </w:r>
      <w:r w:rsidRPr="00605B76">
        <w:rPr>
          <w:rFonts w:ascii="Times New Roman" w:hAnsi="Times New Roman" w:cs="Times New Roman"/>
          <w:sz w:val="28"/>
          <w:szCs w:val="28"/>
        </w:rPr>
        <w:t xml:space="preserve">позднее, чем за </w:t>
      </w:r>
      <w:r w:rsidR="00605B76" w:rsidRPr="00605B76">
        <w:rPr>
          <w:rFonts w:ascii="Times New Roman" w:hAnsi="Times New Roman" w:cs="Times New Roman"/>
          <w:sz w:val="28"/>
          <w:szCs w:val="28"/>
        </w:rPr>
        <w:t>5</w:t>
      </w:r>
      <w:r w:rsidRPr="00605B76">
        <w:rPr>
          <w:rFonts w:ascii="Times New Roman" w:hAnsi="Times New Roman" w:cs="Times New Roman"/>
          <w:sz w:val="28"/>
          <w:szCs w:val="28"/>
        </w:rPr>
        <w:t xml:space="preserve"> дн</w:t>
      </w:r>
      <w:r w:rsidR="00605B76" w:rsidRPr="00605B76">
        <w:rPr>
          <w:rFonts w:ascii="Times New Roman" w:hAnsi="Times New Roman" w:cs="Times New Roman"/>
          <w:sz w:val="28"/>
          <w:szCs w:val="28"/>
        </w:rPr>
        <w:t>ей</w:t>
      </w:r>
      <w:r w:rsidRPr="00605B76">
        <w:rPr>
          <w:rFonts w:ascii="Times New Roman" w:hAnsi="Times New Roman" w:cs="Times New Roman"/>
          <w:sz w:val="28"/>
          <w:szCs w:val="28"/>
        </w:rPr>
        <w:t>.</w:t>
      </w:r>
      <w:r w:rsidRPr="00C706AD">
        <w:rPr>
          <w:rFonts w:ascii="Times New Roman" w:hAnsi="Times New Roman" w:cs="Times New Roman"/>
          <w:sz w:val="28"/>
          <w:szCs w:val="28"/>
        </w:rPr>
        <w:t xml:space="preserve"> На внеочередном заседании подлежат рассмотрению только те вопросы, для решения которых оно созывалось. После рассмотрения вопросов, указанных в повестке дня, внеочередное заседание подлежит закрытию. Заседания носят, как правило, открытый характер.</w:t>
      </w:r>
    </w:p>
    <w:p w:rsidR="00C706AD" w:rsidRDefault="00C706AD" w:rsidP="005D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D87" w:rsidRDefault="0082164D" w:rsidP="002B70AA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заседания Н</w:t>
      </w:r>
      <w:r w:rsidR="00456D87" w:rsidRPr="002B70AA">
        <w:rPr>
          <w:b/>
          <w:sz w:val="28"/>
          <w:szCs w:val="28"/>
        </w:rPr>
        <w:t>аблюдательного совета</w:t>
      </w:r>
    </w:p>
    <w:p w:rsidR="002B70AA" w:rsidRPr="002B70AA" w:rsidRDefault="002B70AA" w:rsidP="002B70AA">
      <w:pPr>
        <w:pStyle w:val="a8"/>
        <w:rPr>
          <w:b/>
          <w:sz w:val="28"/>
          <w:szCs w:val="28"/>
        </w:rPr>
      </w:pPr>
    </w:p>
    <w:p w:rsidR="009B5E8D" w:rsidRDefault="007426E8" w:rsidP="009B5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</w:t>
      </w:r>
      <w:r w:rsidR="00A512A9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 созывается его Председателем по собственной инициативе, по требованию Учредителя, члена Наблюдательного совета </w:t>
      </w:r>
      <w:r w:rsidR="00A512A9" w:rsidRPr="007B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10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B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DCA" w:rsidRDefault="009B5E8D" w:rsidP="009B5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</w:t>
      </w:r>
      <w:r w:rsidR="00742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2A9" w:rsidRPr="0043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реже 1 раза в квартал</w:t>
      </w:r>
      <w:r w:rsidR="00742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 менее 4 раз в год)</w:t>
      </w:r>
      <w:r w:rsidR="00A512A9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E61" w:rsidRDefault="00A512A9" w:rsidP="009B5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дате заседания </w:t>
      </w:r>
      <w:r w:rsidR="004E20C1" w:rsidRPr="005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</w:t>
      </w:r>
      <w:r w:rsidRPr="0053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принято не менее чем за 7 рабочих дней до его проведения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E61" w:rsidRPr="00433EF2" w:rsidRDefault="00431E61" w:rsidP="00431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Наблюдательного совета</w:t>
      </w:r>
      <w:r w:rsidR="00B2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секретарь)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принятия решения о созыве заседания </w:t>
      </w:r>
      <w:r w:rsidR="004E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письменное уведомление об этом всем членам Наблюдательного совета</w:t>
      </w:r>
      <w:r w:rsidRPr="00433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</w:t>
      </w:r>
      <w:r w:rsid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40E2" w:rsidRDefault="00051DEB" w:rsidP="008E4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уведомлением </w:t>
      </w:r>
      <w:r w:rsidR="001522C4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Наблюдательного </w:t>
      </w:r>
      <w:r w:rsid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направляется повестка дня</w:t>
      </w:r>
      <w:r w:rsidR="00570225" w:rsidRPr="0057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5 дней до ее</w:t>
      </w:r>
      <w:r w:rsidR="00570225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на заседании (Приложение № 2)</w:t>
      </w:r>
      <w:r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Повестка дня формируется секретарём</w:t>
      </w:r>
      <w:r w:rsidR="00B21FC1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</w:t>
      </w:r>
      <w:r w:rsid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4E20C1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5B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7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4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EF2DCA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5DA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Наблюдательного совета</w:t>
      </w:r>
      <w:r w:rsid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9DB" w:rsidRPr="0098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4A5" w:rsidRPr="00C36F80" w:rsidRDefault="003664A5" w:rsidP="00366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наблюдательного совета и Учредителю направляется порядок ведения заседания Наблюдательного совета (Приложение № 7) в котором подробно должен быть представлен материал с включением всех докладов выступающих на заседании Наблюдательного совета.</w:t>
      </w:r>
    </w:p>
    <w:p w:rsidR="00171682" w:rsidRDefault="009E5266" w:rsidP="00171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0ED9"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Председателя Наблюдательного совета на заседание могут быть приглашены</w:t>
      </w:r>
      <w:r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80ED9"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 входящие</w:t>
      </w:r>
      <w:r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0ED9" w:rsidRP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совета</w:t>
      </w:r>
      <w:r w:rsidR="00080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имеющие особое мнение по существу вопросов повестки дня</w:t>
      </w:r>
      <w:r w:rsidR="00E8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="00657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 юристы)</w:t>
      </w:r>
      <w:r w:rsidR="0008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лицам, секретарем совета также рассылаются уведомления </w:t>
      </w:r>
      <w:r w:rsidR="00A1059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1</w:t>
      </w:r>
      <w:r w:rsidR="00A10599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вопроса, для обсуждения которого они приглашаются на заседание. В случае необходимости в уведомлении может быть указано конкретное время для рассмотрения </w:t>
      </w:r>
      <w:r w:rsidR="00171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вопроса.</w:t>
      </w:r>
    </w:p>
    <w:p w:rsidR="007872D1" w:rsidRPr="00C36F80" w:rsidRDefault="007872D1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прибытия на заседание член Наблюдательного совета </w:t>
      </w:r>
      <w:r w:rsidR="00F47813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оповещает </w:t>
      </w: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секретар</w:t>
      </w:r>
      <w:r w:rsidR="00F47813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4FD3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 уведомлением</w:t>
      </w:r>
      <w:r w:rsidR="00F47813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лицо вправе направить для участия в работе заседания своего представителя</w:t>
      </w:r>
      <w:r w:rsidR="00A12A30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отсутствием права </w:t>
      </w:r>
      <w:r w:rsidR="00EC34FA" w:rsidRPr="00C36F80">
        <w:rPr>
          <w:rFonts w:ascii="Times New Roman" w:hAnsi="Times New Roman" w:cs="Times New Roman"/>
          <w:sz w:val="28"/>
          <w:szCs w:val="28"/>
        </w:rPr>
        <w:t>совещательного голоса.</w:t>
      </w:r>
    </w:p>
    <w:p w:rsidR="007872D1" w:rsidRDefault="007872D1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Уважительными причинами отсутствия члена Наблюдательного совета на заседании являются: документально подтвержденные болезнь, командировка, отпуск и иные причины</w:t>
      </w:r>
      <w:r w:rsid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16D" w:rsidRPr="00C233FB" w:rsidRDefault="007872D1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заседанию секретарь должен подготовить</w:t>
      </w:r>
      <w:r w:rsidR="0043316D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26C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материалы заседания, включающие</w:t>
      </w:r>
      <w:r w:rsidR="0043316D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936" w:rsidRPr="0090212A" w:rsidRDefault="007872D1" w:rsidP="0090212A">
      <w:pPr>
        <w:pStyle w:val="a8"/>
        <w:numPr>
          <w:ilvl w:val="0"/>
          <w:numId w:val="30"/>
        </w:numPr>
        <w:jc w:val="both"/>
        <w:rPr>
          <w:sz w:val="28"/>
          <w:szCs w:val="28"/>
        </w:rPr>
      </w:pPr>
      <w:r w:rsidRPr="0090212A">
        <w:rPr>
          <w:sz w:val="28"/>
          <w:szCs w:val="28"/>
        </w:rPr>
        <w:lastRenderedPageBreak/>
        <w:t xml:space="preserve">для </w:t>
      </w:r>
      <w:r w:rsidR="00051372" w:rsidRPr="0090212A">
        <w:rPr>
          <w:sz w:val="28"/>
          <w:szCs w:val="28"/>
        </w:rPr>
        <w:t>п</w:t>
      </w:r>
      <w:r w:rsidR="009C7936" w:rsidRPr="0090212A">
        <w:rPr>
          <w:sz w:val="28"/>
          <w:szCs w:val="28"/>
        </w:rPr>
        <w:t xml:space="preserve">редседателя </w:t>
      </w:r>
      <w:r w:rsidR="00C91FA0" w:rsidRPr="0090212A">
        <w:rPr>
          <w:sz w:val="28"/>
          <w:szCs w:val="28"/>
        </w:rPr>
        <w:t>Наблюдательного совета:</w:t>
      </w:r>
    </w:p>
    <w:p w:rsidR="0090212A" w:rsidRPr="0090212A" w:rsidRDefault="0090212A" w:rsidP="009021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212A">
        <w:rPr>
          <w:rFonts w:ascii="Times New Roman" w:hAnsi="Times New Roman" w:cs="Times New Roman"/>
          <w:sz w:val="28"/>
          <w:szCs w:val="28"/>
        </w:rPr>
        <w:t xml:space="preserve">- </w:t>
      </w: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повестку заседания Наблюдательного совета; </w:t>
      </w:r>
    </w:p>
    <w:p w:rsidR="00C91FA0" w:rsidRPr="0090212A" w:rsidRDefault="00C91FA0" w:rsidP="0090212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ведения заседания Наблюдательного совета;</w:t>
      </w:r>
    </w:p>
    <w:p w:rsidR="00C91FA0" w:rsidRPr="0090212A" w:rsidRDefault="00C91FA0" w:rsidP="0090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список членов Наблюдательного совета с </w:t>
      </w:r>
      <w:r w:rsidR="0071054E" w:rsidRP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их присутствия на заседании</w:t>
      </w:r>
      <w:r w:rsid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регистрации)</w:t>
      </w:r>
      <w:r w:rsidR="0071054E" w:rsidRPr="00902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54E" w:rsidRPr="00C233FB" w:rsidRDefault="0071054E" w:rsidP="0090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материалы, рассматриваемые на заседании (</w:t>
      </w:r>
      <w:r w:rsidR="0043316D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докладов, проекты положений, отчетов, планов и пр.);</w:t>
      </w:r>
    </w:p>
    <w:p w:rsidR="0043316D" w:rsidRPr="00C233FB" w:rsidRDefault="0043316D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проекты решений Наблюдательного совета по каждому из вопросов, включенных в повестку дня;</w:t>
      </w:r>
    </w:p>
    <w:p w:rsidR="009C7936" w:rsidRPr="00C233FB" w:rsidRDefault="0043316D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членов Наблюдательного совета:</w:t>
      </w:r>
    </w:p>
    <w:p w:rsidR="0043316D" w:rsidRPr="00C233FB" w:rsidRDefault="0043316D" w:rsidP="00787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повестку заседания Наблюдательного совета; </w:t>
      </w:r>
    </w:p>
    <w:p w:rsidR="0043316D" w:rsidRPr="00C233FB" w:rsidRDefault="0043316D" w:rsidP="00433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материалы, рассматриваемые на заседании (тексты докладов, проекты положений, отчетов, планов и пр.);</w:t>
      </w:r>
    </w:p>
    <w:p w:rsidR="009C7936" w:rsidRPr="00C233FB" w:rsidRDefault="0043316D" w:rsidP="00045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проекты решений Наблюдательного совета по каждому из вопросов, включенных в повестку дня.</w:t>
      </w:r>
    </w:p>
    <w:p w:rsidR="00C233FB" w:rsidRPr="00C233FB" w:rsidRDefault="00C233FB" w:rsidP="00C2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заседания должно быть снабжено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табличками для членов Наблюдательного совета с указанием фамилии, имени, отчества (полностью), места работы.</w:t>
      </w:r>
    </w:p>
    <w:p w:rsidR="000F2E58" w:rsidRPr="00C233FB" w:rsidRDefault="000F2E58" w:rsidP="000F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51D9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раздаёт </w:t>
      </w:r>
      <w:r w:rsidR="0004526C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материалы</w:t>
      </w:r>
      <w:r w:rsidR="005051D9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65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</w:t>
      </w:r>
      <w:r w:rsidR="005051D9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члену Наблюдательного совета. </w:t>
      </w:r>
      <w:r w:rsidR="00B86065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5051D9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</w:t>
      </w: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</w:t>
      </w:r>
      <w:r w:rsidR="00684FD3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скоросшиватель по файлам.</w:t>
      </w:r>
      <w:r w:rsidR="00B86065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 наблюдательного совета должны быть обеспечены шариковыми ручками или карандашами.</w:t>
      </w:r>
    </w:p>
    <w:p w:rsidR="000F2E58" w:rsidRDefault="000F2E58" w:rsidP="000F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заседанием секретарь регистрирует членов Наблюдательного совета </w:t>
      </w:r>
      <w:r w:rsidR="004469AB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регистрационном листе </w:t>
      </w: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FC68A1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17BB" w:rsidRPr="00C23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3FB" w:rsidRPr="00C233FB" w:rsidRDefault="00C233FB" w:rsidP="000F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58" w:rsidRPr="00E93121" w:rsidRDefault="000F2E58" w:rsidP="000F2E58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E93121">
        <w:rPr>
          <w:b/>
          <w:sz w:val="28"/>
          <w:szCs w:val="28"/>
        </w:rPr>
        <w:t>Проведение заседания Наблюдательного совета</w:t>
      </w:r>
    </w:p>
    <w:p w:rsidR="000F2E58" w:rsidRPr="00E93121" w:rsidRDefault="000F2E58" w:rsidP="00EF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97" w:rsidRDefault="00CE5DAE" w:rsidP="0015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проведения п</w:t>
      </w:r>
      <w:r w:rsidR="00196797" w:rsidRPr="001967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="00196797" w:rsidRPr="001967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заседания</w:t>
      </w:r>
      <w:r w:rsidR="00196797" w:rsidRPr="001967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вновь созданного Наблюдательного совета</w:t>
      </w:r>
      <w:r w:rsidR="00196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121" w:rsidRDefault="00196797" w:rsidP="0015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проводит представитель учредителя Организации. </w:t>
      </w:r>
    </w:p>
    <w:p w:rsidR="00196797" w:rsidRDefault="00196797" w:rsidP="0015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вопросом являет</w:t>
      </w:r>
      <w:r w:rsidR="005A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избрание председателя и секретаря совета. Председателем, как правило, избирается руководитель (представитель) «якорного» работодателя, заключившего соглашение с Правительством области о подготовке кадров на базе Организации. </w:t>
      </w:r>
      <w:r w:rsidR="00C9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– представитель Организации, обладающий компетенциями в сфере подготовки мероприятий и ведения документации. </w:t>
      </w:r>
    </w:p>
    <w:p w:rsidR="00196797" w:rsidRDefault="000A6DAA" w:rsidP="000A6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требования к проведению заседаний Наблюдательного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E6F" w:rsidRDefault="000A6DAA" w:rsidP="00152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второго и последующих заседаний проводит</w:t>
      </w:r>
      <w:r w:rsidR="00A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избранный председатель совета. В отсутствие избранного председателя </w:t>
      </w:r>
      <w:r w:rsidR="005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</w:t>
      </w:r>
      <w:r w:rsidR="00A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91E6F" w:rsidRPr="00A91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A9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 w:rsidR="00A91E6F" w:rsidRPr="00A91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избранный большинством голосов от чи</w:t>
      </w:r>
      <w:r w:rsidR="00652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присутствующих на заседании.</w:t>
      </w:r>
    </w:p>
    <w:p w:rsidR="00450A8C" w:rsidRDefault="001522C4" w:rsidP="00C30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каждого заседания </w:t>
      </w:r>
      <w:r w:rsidR="00ED5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ранее председателем совета</w:t>
      </w: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дня</w:t>
      </w:r>
      <w:r w:rsidR="00ED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ED50E0"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Наблюдательного совета</w:t>
      </w:r>
      <w:r w:rsidR="00ED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 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2FFA" w:rsidRP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предложений членов совета 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в повестку дня включаются 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вопросы</w:t>
      </w:r>
      <w:r w:rsidRPr="00E93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утверждения повестки дня </w:t>
      </w:r>
      <w:r w:rsidR="003D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4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о включении каждого вопроса</w:t>
      </w:r>
      <w:r w:rsidR="0004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отдельности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утверждения повестки дня, обсуждение </w:t>
      </w:r>
      <w:r w:rsidR="0004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</w:t>
      </w:r>
      <w:r w:rsidR="0004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04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22C4" w:rsidRDefault="00450A8C" w:rsidP="002B7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повестки дня, не рассмотренный</w:t>
      </w:r>
      <w:r w:rsidR="001522C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каким-либо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чинам на заседании, решением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переносятся на следующе</w:t>
      </w:r>
      <w:r w:rsidR="001522C4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заседание.</w:t>
      </w:r>
    </w:p>
    <w:p w:rsidR="00FC4497" w:rsidRPr="00C36F80" w:rsidRDefault="000B1B25" w:rsidP="00FC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11994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длительном </w:t>
      </w: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ряда вопросов </w:t>
      </w:r>
      <w:r w:rsidR="00211994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70AA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заседаний может быть продлено протокольным решением Наблюдательного совета, как правило, не более чем на 30 мин.</w:t>
      </w:r>
      <w:r w:rsidR="00171682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8B8" w:rsidRPr="00433EF2" w:rsidRDefault="00F418B8" w:rsidP="00FC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ведение 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председатель ( в соответствии с порядком ведения (</w:t>
      </w:r>
      <w:r w:rsidR="00C93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7)).</w:t>
      </w:r>
    </w:p>
    <w:p w:rsidR="002B70AA" w:rsidRPr="00433EF2" w:rsidRDefault="002B70AA" w:rsidP="002B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следующая продолжительность выступлений на заседании Наблюдательного совета:</w:t>
      </w:r>
    </w:p>
    <w:p w:rsidR="002B70AA" w:rsidRPr="00433EF2" w:rsidRDefault="002B70AA" w:rsidP="002B7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и содокладом – до 15 мин; </w:t>
      </w:r>
    </w:p>
    <w:p w:rsidR="002B70AA" w:rsidRPr="00433EF2" w:rsidRDefault="002B70AA" w:rsidP="002B70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прениях – до 5 мин; </w:t>
      </w:r>
    </w:p>
    <w:p w:rsidR="002B70AA" w:rsidRPr="00433EF2" w:rsidRDefault="002B70AA" w:rsidP="002B70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повестки дня «Разное» – до 3 мин; </w:t>
      </w:r>
    </w:p>
    <w:p w:rsidR="002B70AA" w:rsidRPr="00433EF2" w:rsidRDefault="002B70AA" w:rsidP="002B7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кандидатурам, мотивам голосования, порядку ведения, для заявления сообщений, аргументации по поправкам – до 1 мин. </w:t>
      </w:r>
    </w:p>
    <w:p w:rsidR="00C939CC" w:rsidRDefault="002B70AA" w:rsidP="002B7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общий лимит времени может быть изменен протокольным решением Наблюдательного совета</w:t>
      </w:r>
      <w:r w:rsidR="00F418B8" w:rsidRPr="00F4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B8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без голосования при отсутствии возражающих членов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6F" w:rsidRDefault="00657A6F" w:rsidP="00D5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4C1" w:rsidRPr="00D50742" w:rsidRDefault="001054C1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вопросам повестки дня принимаются простым большинством голосов от установленного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процедурным вопросам – от количества присутствующих на заседании.</w:t>
      </w:r>
      <w:r w:rsidR="003876EE" w:rsidRPr="003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EE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членов Наблюдательного совета является личным и не должно производиться за кого - либо другого. </w:t>
      </w:r>
    </w:p>
    <w:p w:rsidR="001054C1" w:rsidRPr="00D50742" w:rsidRDefault="001054C1" w:rsidP="0010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количество предложений, вынесенных на голосование, уточняет формулировки, напоминает, при каких итогах подсчета голосов принимается решение.</w:t>
      </w:r>
      <w:r w:rsidR="00944DC1" w:rsidRPr="0094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C1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4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="00944DC1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заносятся в протокол заседания.</w:t>
      </w:r>
    </w:p>
    <w:p w:rsidR="001054C1" w:rsidRPr="00D50742" w:rsidRDefault="001054C1" w:rsidP="00105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голосование осуществляется поднятием руки. Поименное голосование – таким же образом с оглашением фамилий проголосовавших «за», «против» или воздержавшихся. Тайное голосование проходит с использованием соответствующих бюллетеней.</w:t>
      </w:r>
      <w:r w:rsidR="00CB780E" w:rsidRPr="00C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80E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ведется секретарем.</w:t>
      </w:r>
    </w:p>
    <w:p w:rsidR="00B50392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Поименное голосование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требованию не менее 1/3 присутствующих на заседании поднятием руки. По завершении этой процедуры председатель оглашает фамилии проголосовавших «за», «против» и воздержавшихся. </w:t>
      </w:r>
    </w:p>
    <w:p w:rsidR="00B50392" w:rsidRDefault="00B50392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председателя Наблюдательного совета.</w:t>
      </w:r>
    </w:p>
    <w:p w:rsidR="00C5688A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Тайное голосование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1E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D17F94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1/3 членов </w:t>
      </w:r>
      <w:r w:rsidR="00EE0D36"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присутствующих на заседании поднятием руки </w:t>
      </w:r>
      <w:r w:rsidR="00C5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 </w:t>
      </w:r>
      <w:r w:rsidR="001E4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требующим решения с указанием конкретных кандидатур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6EE" w:rsidRPr="00D50742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тайного голосования по персоналиям в связи с их выборами или назначением в бюллетень вносятся все предложенные кандидатуры при отсутствии заявления о самоотводе. В некоторых случаях в бюллетень вносится формулировка вопроса, ответ на который позволяет точно установить волеизъявление голосующего.</w:t>
      </w:r>
    </w:p>
    <w:p w:rsidR="003876EE" w:rsidRPr="00D50742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результатов тайного голосования из числа членов Наблюдательного совета образуется счетная комиссия в количестве не менее трех человек. В ее состав не могут входить те, чьи кандидатуры выдвинуты в состав избираемых органов или на определенные должности, а также инициатор того решения, которое вынесено на голосование. Решения счетной комиссии принимаются большинством голосов.</w:t>
      </w:r>
    </w:p>
    <w:p w:rsidR="00C62DAF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бюллетеня для тайного голосова</w:t>
      </w:r>
      <w:r w:rsidR="00830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утверждается Наблюдательным советом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Бюллетени 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членам Наблюдательного совета участниками счетной комиссии в соответствии со списком состава Наблюдательного совета. </w:t>
      </w:r>
    </w:p>
    <w:p w:rsidR="003876EE" w:rsidRPr="00D50742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устанавливает число членов Наблюдательного совета, получивших бюллетени по списку. Количество проголосовавших членов Наблюдательного совета определяется благодаря бюллетеням, находящимся в ящике для голосования. Недействительным является бюллетень, по которому невозможно установить волеизъявление голосующего.</w:t>
      </w:r>
    </w:p>
    <w:p w:rsidR="003876EE" w:rsidRDefault="003876EE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тайного голосования счетная комиссия составляет протокол, который подписывается всеми ее членами и утверждается открытым голосованием простым большинством голосов от установленного числа участников Наблюдательного совета. Протокол о результатах тайного голосования может быть не утвержден только по мотивам нарушения счетной комиссией порядка голосования, если это могло повлиять на результаты голосования. Результаты 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в протокол заседания</w:t>
      </w:r>
      <w:r w:rsidR="00C6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 w:rsidRP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3C4" w:rsidRPr="004723C4" w:rsidRDefault="004723C4" w:rsidP="0047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нового протокольного решения, по какому - либо вопросу не требует отмены решений, принятых ранее. При противоречии двух протокольных решений действует то из них, которое принято позже.</w:t>
      </w:r>
    </w:p>
    <w:p w:rsidR="004723C4" w:rsidRDefault="004723C4" w:rsidP="00472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вступают в силу в день их принятия Наблюдательным советом, если иное не указано в самом решении.</w:t>
      </w:r>
    </w:p>
    <w:p w:rsidR="005B3D45" w:rsidRDefault="005B3D45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заседания </w:t>
      </w:r>
      <w:r w:rsidR="00525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 подводятся председателем. В них дается общая оценка подготовки и проведения заседания. Определяется проект повестки проведения следующего заседания и планируемые сроки его проведения.</w:t>
      </w:r>
    </w:p>
    <w:p w:rsidR="005B3D45" w:rsidRDefault="00907358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9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Наблюдательного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90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0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отражены решения, рекомендации, заключения, данные советом, в пределах своей компетенции.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протокола обеспечивает секретарь </w:t>
      </w:r>
      <w:r w:rsidR="005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907358" w:rsidRPr="00D50742" w:rsidRDefault="00907358" w:rsidP="0038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C9" w:rsidRPr="00E93121" w:rsidRDefault="00DF4AAB" w:rsidP="00875AC9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</w:t>
      </w:r>
      <w:r w:rsidR="00875AC9">
        <w:rPr>
          <w:b/>
          <w:sz w:val="28"/>
          <w:szCs w:val="28"/>
        </w:rPr>
        <w:t xml:space="preserve"> </w:t>
      </w:r>
      <w:r w:rsidR="00875AC9" w:rsidRPr="00E93121">
        <w:rPr>
          <w:b/>
          <w:sz w:val="28"/>
          <w:szCs w:val="28"/>
        </w:rPr>
        <w:t>Наблюдательного совета</w:t>
      </w:r>
    </w:p>
    <w:p w:rsidR="00875AC9" w:rsidRDefault="00875AC9" w:rsidP="00D47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414" w:rsidRPr="00C91A06" w:rsidRDefault="00FA2414" w:rsidP="00D507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совета </w:t>
      </w:r>
      <w:r w:rsidR="007C4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деятельностью совета, </w:t>
      </w:r>
      <w:r w:rsidR="007C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подготовку и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C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заседаний, контрол</w:t>
      </w:r>
      <w:r w:rsidR="00E95817" w:rsidRPr="00C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исполнение</w:t>
      </w:r>
      <w:r w:rsidRPr="00C9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02287F" w:rsidRPr="00C91A06" w:rsidRDefault="0002287F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обязан:</w:t>
      </w:r>
    </w:p>
    <w:p w:rsidR="0002287F" w:rsidRDefault="005E3449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ход проведения заседаний в соответствии с утвержденной повесткой дня</w:t>
      </w:r>
      <w:r w:rsidR="0002287F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287F" w:rsidRDefault="0002287F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34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5E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регламента </w:t>
      </w:r>
      <w:r w:rsidR="008A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1314" w:rsidRDefault="009E6A5A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соблюдение прав членов Наблюдательного </w:t>
      </w:r>
      <w:r w:rsidR="00C6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67B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2E5" w:rsidRDefault="00C67BA1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ход и результаты исполнения решений Наблюдательного совета</w:t>
      </w:r>
      <w:r w:rsid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BA1" w:rsidRPr="00C36F80" w:rsidRDefault="00B432E5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</w:t>
      </w:r>
      <w:r w:rsidR="00C91A06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повестку заседания,</w:t>
      </w:r>
      <w:r w:rsidR="00C91A06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заседания, заключения, рекомендации и План деятельности Наблюдательного совета</w:t>
      </w:r>
      <w:r w:rsidR="00C67BA1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87F" w:rsidRPr="0002287F" w:rsidRDefault="0002287F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имеет право:</w:t>
      </w:r>
    </w:p>
    <w:p w:rsidR="0002287F" w:rsidRPr="0002287F" w:rsidRDefault="009E6A5A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2287F" w:rsidRPr="0002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за справками к членам Наблюдательного совета и должностным лицам, приглашенным на заседание; </w:t>
      </w:r>
    </w:p>
    <w:p w:rsidR="0002287F" w:rsidRPr="0002287F" w:rsidRDefault="009E6A5A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2287F" w:rsidRPr="0002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приостанавливать дебаты, не относящиеся к обсуждаемому вопросу и не предусмотренные режимом работы заседания; </w:t>
      </w:r>
    </w:p>
    <w:p w:rsidR="0002287F" w:rsidRPr="0002287F" w:rsidRDefault="009E6A5A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2287F" w:rsidRPr="0002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призвать члена Наблюдательного совета к порядку, временно лишить его слова; </w:t>
      </w:r>
    </w:p>
    <w:p w:rsidR="0002287F" w:rsidRDefault="009E6A5A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2287F" w:rsidRPr="0002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прервать заседание в случае возникновения в зале чрезвычайных обстоятельств, а также грубого нару</w:t>
      </w:r>
      <w:r w:rsidR="000F0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условий ведения заседания;</w:t>
      </w:r>
    </w:p>
    <w:p w:rsidR="00DF4AAB" w:rsidRDefault="000F06FA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F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другими правами, предоставленными ему законодательством, Положением о Наблюдательном совете.</w:t>
      </w:r>
    </w:p>
    <w:p w:rsidR="005969AC" w:rsidRPr="00DF4AAB" w:rsidRDefault="005969AC" w:rsidP="00C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Наблюдательного совета организует </w:t>
      </w:r>
      <w:r w:rsidR="00A01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совета, ведет документацию, </w:t>
      </w:r>
      <w:r w:rsidR="00DF2F96" w:rsidRPr="00C36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протоколы учредителю.</w:t>
      </w:r>
      <w:r w:rsidR="00A1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FEE" w:rsidRDefault="005A5FEE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4AAB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DF4AAB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DF4AAB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их добровольного сложения</w:t>
      </w:r>
      <w:r w:rsidR="00DF4AAB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отзыва Наблюдательным 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5FEE" w:rsidRDefault="005A5FEE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сложение полномочий осуществляется </w:t>
      </w:r>
      <w:r w:rsidR="00CC4FCF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по личному заявлению</w:t>
      </w:r>
      <w:r w:rsidR="00CC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 </w:t>
      </w:r>
      <w:r w:rsidR="00587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05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голосованием</w:t>
      </w:r>
      <w:r w:rsidR="0058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5FEE" w:rsidRDefault="00CB4308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</w:t>
      </w:r>
      <w:r w:rsidR="00DF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предложению не </w:t>
      </w:r>
      <w:r w:rsidR="00DF2A8B" w:rsidRPr="00D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1/3 от установленного числа членов</w:t>
      </w:r>
      <w:r w:rsidR="00DF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Наблюдательного </w:t>
      </w:r>
      <w:r w:rsidR="00DF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утверждается голосованием. </w:t>
      </w:r>
    </w:p>
    <w:p w:rsidR="003E0579" w:rsidRDefault="003E0579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сложении полномочий или отзыве председателя ему в обязательном порядке предоставляется слово для выступления. </w:t>
      </w:r>
    </w:p>
    <w:p w:rsidR="00CB4308" w:rsidRDefault="00DF2A8B" w:rsidP="00DF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члена совета</w:t>
      </w:r>
      <w:r w:rsidR="003E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председателя или секретаря) вопрос о его выбытии вносится в повестку дня без обсуждения на основании приказа учредителя. </w:t>
      </w:r>
    </w:p>
    <w:p w:rsidR="00620361" w:rsidRDefault="00620361" w:rsidP="00620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Наблюдательного совета обязан:</w:t>
      </w:r>
    </w:p>
    <w:p w:rsidR="00C217F7" w:rsidRPr="00C217F7" w:rsidRDefault="00C217F7" w:rsidP="00C2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повестку дня и требования председателя на заседании; </w:t>
      </w:r>
    </w:p>
    <w:p w:rsidR="00C217F7" w:rsidRPr="00C217F7" w:rsidRDefault="00C217F7" w:rsidP="00C2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выступать только с разрешения председателя на заседании; </w:t>
      </w:r>
    </w:p>
    <w:p w:rsidR="00C217F7" w:rsidRPr="00C217F7" w:rsidRDefault="00C217F7" w:rsidP="00C2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оскорбительных выражений; </w:t>
      </w:r>
    </w:p>
    <w:p w:rsidR="00C217F7" w:rsidRPr="00C217F7" w:rsidRDefault="00C217F7" w:rsidP="00C2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регистрироваться на каждом заседании и участвовать в работе заседания. </w:t>
      </w:r>
    </w:p>
    <w:p w:rsidR="00241542" w:rsidRDefault="00241542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81" w:rsidRDefault="0006024C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Наблюдательного совета 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D57181" w:rsidRDefault="00337D08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избирать и быть избранным в органы Наблюдательного совета, предлагать кандидатов (в т. ч. и свою кандидатуру) в эти органы; </w:t>
      </w:r>
    </w:p>
    <w:p w:rsidR="00D57181" w:rsidRDefault="00337D08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заявлять об отказе кандидатам; </w:t>
      </w:r>
    </w:p>
    <w:p w:rsidR="00D57181" w:rsidRDefault="00337D08" w:rsidP="00060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по повестке дня, порядку ведения заседания;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поправки к проектам документов;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прениях, задавать вопросы докладчику (содокладчику), выступать по мотивам голосования (до голосования);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постановки своих предложений на голосование;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повторного голосования в случаях установленного нарушения правил голосования;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о заслушивании на заседании отчета или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 вопросам, входящим в компетенцию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Наблюдательного совета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57181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оглашать обращения, имеющие общественное значение; </w:t>
      </w:r>
    </w:p>
    <w:p w:rsidR="00580C1D" w:rsidRPr="00433EF2" w:rsidRDefault="00337D08" w:rsidP="00441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80C1D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другими правами, предоставленными ему законодательством, Положением о Наблюдательном совете. </w:t>
      </w:r>
    </w:p>
    <w:p w:rsidR="000647EF" w:rsidRDefault="000647EF" w:rsidP="0097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B0" w:rsidRDefault="00DF1436" w:rsidP="00FD55B0">
      <w:pPr>
        <w:pStyle w:val="a8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Наблюдательного совета</w:t>
      </w:r>
    </w:p>
    <w:p w:rsidR="00631DC6" w:rsidRPr="00ED4E59" w:rsidRDefault="00631DC6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5D" w:rsidRDefault="00B57D5D" w:rsidP="003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документации Наблюдательного совета </w:t>
      </w:r>
      <w:r w:rsidRPr="00B5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секретарём.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совета в обязательном порядке формируется в отдельную папку, хранится у секретаря Наблюдательного совета и должна быть представлена по первому </w:t>
      </w:r>
      <w:r w:rsidR="00234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председателю совета,</w:t>
      </w:r>
      <w:r w:rsidR="003E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Организации или представителю </w:t>
      </w:r>
      <w:r w:rsidR="003251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022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</w:t>
      </w:r>
      <w:r w:rsidR="000C6A6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Членам совета по требованию выдаются копии документов Наблюдательного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B3A" w:rsidRDefault="00631DC6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Наблюдательного совета оформляет следующую документацию:</w:t>
      </w:r>
    </w:p>
    <w:p w:rsidR="00631DC6" w:rsidRPr="00ED4E59" w:rsidRDefault="00ED4E59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1DC6"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– уведомления о заседании Наблюдат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совета (приложение № 1)</w:t>
      </w:r>
      <w:r w:rsidR="00631DC6"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DC6" w:rsidRDefault="00ED4E59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повестки</w:t>
      </w:r>
      <w:r w:rsidR="00631DC6"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631DC6"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его председателем</w:t>
      </w:r>
      <w:r w:rsidR="00631DC6"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2);</w:t>
      </w:r>
    </w:p>
    <w:p w:rsidR="00BF55A1" w:rsidRDefault="00BF55A1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лист участников заседания (Приложение № 3);</w:t>
      </w:r>
    </w:p>
    <w:p w:rsidR="00BF55A1" w:rsidRDefault="00BF55A1" w:rsidP="00BF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заседаний</w:t>
      </w:r>
      <w:r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приложения к ним</w:t>
      </w:r>
      <w:r w:rsidRPr="00ED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4).</w:t>
      </w:r>
      <w:r w:rsidRPr="00AC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5A1" w:rsidRDefault="00BF55A1" w:rsidP="00BF5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или рекомендации Наблюдательного совета (Приложение № 5);</w:t>
      </w:r>
    </w:p>
    <w:p w:rsidR="005C7DE8" w:rsidRPr="005C7DE8" w:rsidRDefault="005C7DE8" w:rsidP="005C7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7DE8">
        <w:rPr>
          <w:rFonts w:ascii="Times New Roman" w:hAnsi="Times New Roman" w:cs="Times New Roman"/>
          <w:bCs/>
          <w:iCs/>
          <w:sz w:val="28"/>
          <w:szCs w:val="28"/>
        </w:rPr>
        <w:t>Заключения Наблюдательного совета Секретарь доводит до учредителя и директора Организации, который рассмотрев данные заключения, принимает по этим вопросам решения. Секретарь должен в письменном виде довести до учредителя решения директора Организации</w:t>
      </w:r>
      <w:r w:rsidR="005F339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7D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D39D7" w:rsidRPr="00ED4E59" w:rsidRDefault="006D39D7" w:rsidP="006D3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 деятельности Наблюдательного совета (</w:t>
      </w:r>
      <w:r w:rsidRPr="006D3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№6);</w:t>
      </w:r>
    </w:p>
    <w:p w:rsidR="00F845B0" w:rsidRDefault="00F845B0" w:rsidP="00ED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порядки ведения заседани</w:t>
      </w:r>
      <w:r w:rsidR="00D400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 (приложение № 7)</w:t>
      </w:r>
    </w:p>
    <w:p w:rsidR="00F845B0" w:rsidRPr="00453AC4" w:rsidRDefault="00453AC4" w:rsidP="000A0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4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Оформление порядка ведения заседания.</w:t>
      </w:r>
    </w:p>
    <w:p w:rsidR="00096ECD" w:rsidRPr="00D6291B" w:rsidRDefault="00096ECD" w:rsidP="00453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утверждённой председателем Наблюдательного совета повестки заседания, секретарь оформляет</w:t>
      </w:r>
      <w:r w:rsidR="007E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председателя совета</w:t>
      </w:r>
      <w:r w:rsidRPr="00D6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ведения з</w:t>
      </w:r>
      <w:r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</w:t>
      </w:r>
      <w:r w:rsidR="005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12" w:rsidRPr="00D629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7</w:t>
      </w:r>
      <w:r w:rsidR="008D4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3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должен быть определён чёткий регламент заседания по вопросам указанным в повестке заседания Наблюдательного совета. По каждому вопросу в Порядок должны быть включены доклады, информация, справки выступающих участников Наблюдательного совета.</w:t>
      </w:r>
    </w:p>
    <w:p w:rsidR="00AC2019" w:rsidRDefault="00AC201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Ведение протокола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092" w:rsidRDefault="00AC201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протокола заседания с момента его открытия и до окончания, исключая перерывы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E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3288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r w:rsidR="007E6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288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Наблюдательного совета</w:t>
      </w:r>
      <w:r w:rsidR="00E93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64B" w:rsidRDefault="00AC164B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указываются:</w:t>
      </w:r>
    </w:p>
    <w:p w:rsidR="00AC164B" w:rsidRDefault="00620CA1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 проведения и порядковый номер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учебном году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164B" w:rsidRDefault="00620CA1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списочное 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Набл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юдательного совета и количество, Ф.И.О. 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членов, присутствующих на заседании; </w:t>
      </w:r>
    </w:p>
    <w:p w:rsidR="00AC164B" w:rsidRDefault="003D20E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и фамили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окладчиков (содокладчиков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AC164B" w:rsidRDefault="003D20E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D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запись выступлений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заседаний</w:t>
      </w:r>
      <w:r w:rsidR="00AC164B"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20E9" w:rsidRDefault="003D20E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голосований;</w:t>
      </w:r>
    </w:p>
    <w:p w:rsidR="00AC164B" w:rsidRDefault="007C4729" w:rsidP="0059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реш</w:t>
      </w:r>
      <w:r w:rsidR="00FE0C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956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092" w:rsidRDefault="00695637" w:rsidP="00695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приложения к протоколу, содержащие тезисы выступлений, </w:t>
      </w:r>
      <w:r w:rsidR="00FE0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и заключения совета (приложение № </w:t>
      </w:r>
      <w:r w:rsidR="00FE0C98" w:rsidRPr="00FE0C9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FE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локальных актов и пр.</w:t>
      </w:r>
    </w:p>
    <w:p w:rsidR="00970092" w:rsidRPr="00970092" w:rsidRDefault="00970092" w:rsidP="00970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оформляется секретарем </w:t>
      </w:r>
      <w:r w:rsidR="0069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 момента проведения заседания и </w:t>
      </w:r>
      <w:r w:rsidRPr="0097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председателем и секретарем Наблюдательного совета (приложение № 4). </w:t>
      </w:r>
    </w:p>
    <w:p w:rsidR="00970092" w:rsidRDefault="00970092" w:rsidP="00970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5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970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копия подписанного протокола направляется учредителю Организации (в лице областного куратора).</w:t>
      </w:r>
    </w:p>
    <w:p w:rsidR="00FD55B0" w:rsidRPr="00433EF2" w:rsidRDefault="00FD55B0" w:rsidP="0006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Наблюдательного совета может вестись аудио</w:t>
      </w:r>
      <w:r w:rsidR="0006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производимая секретарём </w:t>
      </w:r>
      <w:r w:rsidR="008D01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заинтересованными лицами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закрытого заседания запрещается ведение аудиозаписи (кроме протокольной аудиозаписи, производимой секретарём Наблюдательного совета). Хранение протокольной аудио</w:t>
      </w:r>
      <w:r w:rsidR="008D0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месте хранения документов Наблюдательного совета (у секретаря Наблюдательного совета).</w:t>
      </w:r>
    </w:p>
    <w:p w:rsidR="00D47E2A" w:rsidRPr="000D1B14" w:rsidRDefault="000D1B14" w:rsidP="00C3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1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1B14" w:rsidRPr="00D47E2A" w:rsidRDefault="000D1B14" w:rsidP="000D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Наблюдательного совета, принятые в соответствии с его компетенцией, являются обязательными для директора, работников техникума, обучающихся и их родителей.</w:t>
      </w:r>
    </w:p>
    <w:p w:rsidR="000D1B14" w:rsidRPr="00D47E2A" w:rsidRDefault="000D1B14" w:rsidP="000D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Наблюдательного совета основывается на принципах: законности; гласности; коллективного, свободного обсуждения и решения вопросов; всестороннего учета общественного мнения участников образовательного процесса и общественности.</w:t>
      </w:r>
    </w:p>
    <w:p w:rsidR="00D47E2A" w:rsidRDefault="00D47E2A" w:rsidP="00C3463F">
      <w:pPr>
        <w:jc w:val="center"/>
        <w:rPr>
          <w:b/>
          <w:sz w:val="28"/>
          <w:szCs w:val="28"/>
        </w:rPr>
      </w:pPr>
    </w:p>
    <w:p w:rsidR="00C3463F" w:rsidRPr="001E444A" w:rsidRDefault="00C3463F" w:rsidP="00C3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4A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62048D" w:rsidRPr="008C4E18" w:rsidRDefault="0062048D" w:rsidP="008C4E18">
      <w:pPr>
        <w:pStyle w:val="a8"/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4E18">
        <w:rPr>
          <w:iCs/>
          <w:sz w:val="28"/>
          <w:szCs w:val="28"/>
        </w:rPr>
        <w:t xml:space="preserve">Федеральный закон от </w:t>
      </w:r>
      <w:r w:rsidR="008C4E18">
        <w:rPr>
          <w:iCs/>
          <w:sz w:val="28"/>
          <w:szCs w:val="28"/>
        </w:rPr>
        <w:t>08.05.2010 № 83-ФЗ «</w:t>
      </w:r>
      <w:r w:rsidRPr="008C4E18">
        <w:rPr>
          <w:iCs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8C4E18">
        <w:rPr>
          <w:iCs/>
          <w:sz w:val="28"/>
          <w:szCs w:val="28"/>
        </w:rPr>
        <w:t>»</w:t>
      </w:r>
      <w:r w:rsidRPr="008C4E18">
        <w:rPr>
          <w:iCs/>
          <w:sz w:val="28"/>
          <w:szCs w:val="28"/>
        </w:rPr>
        <w:t xml:space="preserve"> (ред. От 07.02.2011) </w:t>
      </w:r>
    </w:p>
    <w:p w:rsidR="0062048D" w:rsidRPr="008C4E18" w:rsidRDefault="0062048D" w:rsidP="008C4E1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Федеральный закон от 03.11.2006 № 174-ФЗ "Об автономных </w:t>
      </w:r>
      <w:r w:rsidR="00B51C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</w:t>
      </w:r>
      <w:r w:rsidRPr="008C4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х" (ред. от 08.05.2010) </w:t>
      </w:r>
    </w:p>
    <w:p w:rsidR="00C3463F" w:rsidRPr="001E444A" w:rsidRDefault="00C3463F" w:rsidP="00C3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3F" w:rsidRPr="001E444A" w:rsidRDefault="00C3463F" w:rsidP="00C3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3F" w:rsidRPr="00C3463F" w:rsidRDefault="00C3463F" w:rsidP="00C3463F">
      <w:pPr>
        <w:jc w:val="center"/>
        <w:rPr>
          <w:b/>
          <w:sz w:val="28"/>
          <w:szCs w:val="28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2B" w:rsidRPr="00433EF2" w:rsidRDefault="00B5322B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P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2" w:rsidRDefault="00433EF2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76" w:rsidRPr="00F70838" w:rsidRDefault="007A2E76" w:rsidP="00F7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0A90" w:rsidRPr="00433EF2" w:rsidRDefault="00AC753A" w:rsidP="00F70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C753A" w:rsidRPr="00433EF2" w:rsidRDefault="00AC753A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53A" w:rsidRPr="00433EF2" w:rsidRDefault="00AC753A" w:rsidP="0018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8" w:type="dxa"/>
        <w:tblInd w:w="-72" w:type="dxa"/>
        <w:tblLook w:val="01E0"/>
      </w:tblPr>
      <w:tblGrid>
        <w:gridCol w:w="4858"/>
        <w:gridCol w:w="4860"/>
      </w:tblGrid>
      <w:tr w:rsidR="00180A90" w:rsidRPr="00433EF2" w:rsidTr="00890FBD">
        <w:trPr>
          <w:trHeight w:val="4617"/>
        </w:trPr>
        <w:tc>
          <w:tcPr>
            <w:tcW w:w="4858" w:type="dxa"/>
          </w:tcPr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675" w:firstLine="90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Российская Федерация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675" w:firstLine="90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Белгородская область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675" w:firstLine="1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522" w:hanging="50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Департамент внутренней 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522" w:hanging="50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 кадровой политики 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522" w:hanging="50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Белгородской области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ОГАОУ СПО «_______________»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533" w:hanging="60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309182, г. _______, ул. _________ , 18/3 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right="-675" w:firstLine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тел. ___________ , факс _____ 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left="720"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</w:t>
            </w: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mail</w:t>
            </w:r>
            <w:r w:rsidRPr="00F526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 w:rsidRPr="00F5260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180A90" w:rsidRPr="00F52603" w:rsidRDefault="00180A90" w:rsidP="00180A90">
            <w:pPr>
              <w:shd w:val="clear" w:color="auto" w:fill="FFFFFF"/>
              <w:spacing w:after="0" w:line="240" w:lineRule="auto"/>
              <w:ind w:left="720"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F52603">
              <w:rPr>
                <w:rFonts w:ascii="Times New Roman" w:hAnsi="Times New Roman" w:cs="Times New Roman"/>
                <w:sz w:val="24"/>
                <w:szCs w:val="24"/>
              </w:rPr>
              <w:t xml:space="preserve">  ____________№__________</w:t>
            </w:r>
          </w:p>
          <w:p w:rsidR="00180A90" w:rsidRPr="00433EF2" w:rsidRDefault="00180A90" w:rsidP="00180A90">
            <w:pPr>
              <w:shd w:val="clear" w:color="auto" w:fill="FFFFFF"/>
              <w:tabs>
                <w:tab w:val="left" w:pos="1757"/>
              </w:tabs>
              <w:spacing w:before="108" w:after="0" w:line="240" w:lineRule="auto"/>
              <w:ind w:right="-675" w:hanging="60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52603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                                    На  №</w:t>
            </w:r>
            <w:r w:rsidRPr="00F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26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F5260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от_____________</w:t>
            </w:r>
          </w:p>
        </w:tc>
        <w:tc>
          <w:tcPr>
            <w:tcW w:w="4860" w:type="dxa"/>
          </w:tcPr>
          <w:p w:rsidR="00180A90" w:rsidRPr="00433EF2" w:rsidRDefault="00180A90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Генеральному</w:t>
            </w:r>
          </w:p>
          <w:p w:rsidR="00180A90" w:rsidRDefault="00180A90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директору ОАО </w:t>
            </w:r>
          </w:p>
          <w:p w:rsidR="00F52603" w:rsidRPr="00433EF2" w:rsidRDefault="00F52603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A90" w:rsidRPr="00433EF2" w:rsidRDefault="00180A90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«______________»</w:t>
            </w:r>
          </w:p>
          <w:p w:rsidR="00180A90" w:rsidRPr="00433EF2" w:rsidRDefault="00180A90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A90" w:rsidRPr="00433EF2" w:rsidRDefault="00180A90" w:rsidP="00180A9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hadow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И.О. Ф.</w:t>
            </w:r>
            <w:bookmarkStart w:id="0" w:name="_GoBack"/>
            <w:bookmarkEnd w:id="0"/>
          </w:p>
        </w:tc>
      </w:tr>
    </w:tbl>
    <w:p w:rsidR="005D44A6" w:rsidRPr="00433EF2" w:rsidRDefault="005D44A6" w:rsidP="005D4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A90" w:rsidRPr="00433EF2" w:rsidRDefault="00180A90" w:rsidP="005D4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Об участии в наблюдательном совете</w:t>
      </w:r>
    </w:p>
    <w:p w:rsidR="005D44A6" w:rsidRPr="00433EF2" w:rsidRDefault="00180A90" w:rsidP="005D44A6">
      <w:pPr>
        <w:spacing w:before="6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475F8E">
        <w:rPr>
          <w:rFonts w:ascii="Times New Roman" w:hAnsi="Times New Roman" w:cs="Times New Roman"/>
          <w:b/>
          <w:sz w:val="28"/>
          <w:szCs w:val="28"/>
        </w:rPr>
        <w:t>Иван Иванович</w:t>
      </w:r>
      <w:r w:rsidRPr="00433EF2">
        <w:rPr>
          <w:rFonts w:ascii="Times New Roman" w:hAnsi="Times New Roman" w:cs="Times New Roman"/>
          <w:b/>
          <w:sz w:val="28"/>
          <w:szCs w:val="28"/>
        </w:rPr>
        <w:t>!</w:t>
      </w:r>
    </w:p>
    <w:p w:rsidR="00180A90" w:rsidRPr="00433EF2" w:rsidRDefault="00180A90" w:rsidP="005D44A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Приглашаем В</w:t>
      </w:r>
      <w:r w:rsidR="005F339F">
        <w:rPr>
          <w:rFonts w:ascii="Times New Roman" w:hAnsi="Times New Roman" w:cs="Times New Roman"/>
          <w:sz w:val="28"/>
          <w:szCs w:val="28"/>
        </w:rPr>
        <w:t>ас принять участие в заседании Н</w:t>
      </w:r>
      <w:r w:rsidRPr="00433EF2">
        <w:rPr>
          <w:rFonts w:ascii="Times New Roman" w:hAnsi="Times New Roman" w:cs="Times New Roman"/>
          <w:sz w:val="28"/>
          <w:szCs w:val="28"/>
        </w:rPr>
        <w:t>аблюдательного совета ОГАОУ СПО «________________________________», которое состоится «___» _______ 2013г. в 11.00 в здании                     по адресу:                    .</w:t>
      </w:r>
    </w:p>
    <w:p w:rsidR="00180A90" w:rsidRPr="00433EF2" w:rsidRDefault="00180A90" w:rsidP="00180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Вопросы, предлагаемые к рассмотрению на заседании: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Утверждение ……..……..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 Рассмотрение …….…… 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Согласование ………….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 Внесение изменений в ….. 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наблюдательного совета </w:t>
      </w:r>
    </w:p>
    <w:p w:rsidR="00180A90" w:rsidRPr="00433EF2" w:rsidRDefault="00180A90" w:rsidP="00180A90">
      <w:pPr>
        <w:numPr>
          <w:ilvl w:val="0"/>
          <w:numId w:val="19"/>
        </w:numPr>
        <w:tabs>
          <w:tab w:val="clear" w:pos="1440"/>
          <w:tab w:val="num" w:pos="567"/>
          <w:tab w:val="num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Разное.</w:t>
      </w:r>
    </w:p>
    <w:p w:rsidR="00180A90" w:rsidRPr="00433EF2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90" w:rsidRDefault="00180A90" w:rsidP="00180A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9C409D" w:rsidRDefault="009C409D" w:rsidP="00180A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09D" w:rsidRDefault="009C409D" w:rsidP="00180A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09D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180A90" w:rsidRPr="00433EF2" w:rsidRDefault="00180A90" w:rsidP="009C4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ОГАОУ СПО «______________»                                    </w:t>
      </w:r>
      <w:r w:rsidR="005D44A6" w:rsidRPr="00433E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3EF2">
        <w:rPr>
          <w:rFonts w:ascii="Times New Roman" w:hAnsi="Times New Roman" w:cs="Times New Roman"/>
          <w:b/>
          <w:sz w:val="28"/>
          <w:szCs w:val="28"/>
        </w:rPr>
        <w:t xml:space="preserve">              И. Ф.</w:t>
      </w:r>
    </w:p>
    <w:p w:rsidR="00180A90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B0" w:rsidRDefault="00FD55B0" w:rsidP="0018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9D" w:rsidRPr="00433EF2" w:rsidRDefault="009C409D" w:rsidP="0018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90" w:rsidRPr="00F52603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03">
        <w:rPr>
          <w:rFonts w:ascii="Times New Roman" w:hAnsi="Times New Roman" w:cs="Times New Roman"/>
          <w:sz w:val="24"/>
          <w:szCs w:val="24"/>
        </w:rPr>
        <w:t>Ф.И.О. исп.</w:t>
      </w:r>
    </w:p>
    <w:p w:rsidR="00180A90" w:rsidRPr="00F52603" w:rsidRDefault="00180A90" w:rsidP="00180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603">
        <w:rPr>
          <w:rFonts w:ascii="Times New Roman" w:hAnsi="Times New Roman" w:cs="Times New Roman"/>
          <w:sz w:val="24"/>
          <w:szCs w:val="24"/>
        </w:rPr>
        <w:t>тел.</w:t>
      </w:r>
    </w:p>
    <w:p w:rsidR="00180A90" w:rsidRDefault="00AC753A" w:rsidP="00AC7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23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52603" w:rsidRPr="00433EF2" w:rsidRDefault="00F52603" w:rsidP="00AC7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2269"/>
        <w:gridCol w:w="3793"/>
      </w:tblGrid>
      <w:tr w:rsidR="00F52603" w:rsidRPr="00D93542" w:rsidTr="007B7C0E">
        <w:tc>
          <w:tcPr>
            <w:tcW w:w="2942" w:type="dxa"/>
          </w:tcPr>
          <w:p w:rsidR="00F52603" w:rsidRDefault="00F52603" w:rsidP="007B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52603" w:rsidRDefault="00F52603" w:rsidP="007B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Наблюдательного совета</w:t>
            </w: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ОГАОУ СПО «____________________»</w:t>
            </w: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 Ф.И.О. </w:t>
            </w:r>
          </w:p>
          <w:p w:rsidR="00F52603" w:rsidRPr="00D93542" w:rsidRDefault="00F52603" w:rsidP="007B7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«____» _________ 2013 года</w:t>
            </w:r>
          </w:p>
          <w:p w:rsidR="00F52603" w:rsidRPr="00D93542" w:rsidRDefault="00F52603" w:rsidP="007B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603" w:rsidRPr="00433EF2" w:rsidRDefault="00F52603" w:rsidP="00BB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90" w:rsidRPr="00433EF2" w:rsidRDefault="00180A90" w:rsidP="00180A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EF2">
        <w:rPr>
          <w:rFonts w:ascii="Times New Roman" w:eastAsia="Calibri" w:hAnsi="Times New Roman" w:cs="Times New Roman"/>
          <w:b/>
          <w:sz w:val="28"/>
          <w:szCs w:val="28"/>
        </w:rPr>
        <w:t>ПОВЕСТК</w:t>
      </w:r>
      <w:r w:rsidR="003F676E" w:rsidRPr="00433EF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33E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676E" w:rsidRPr="00433EF2" w:rsidRDefault="00180A90" w:rsidP="003F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E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Наблюдательного совета </w:t>
      </w:r>
    </w:p>
    <w:p w:rsidR="003F676E" w:rsidRPr="00433EF2" w:rsidRDefault="003F676E" w:rsidP="003F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A90" w:rsidRPr="00433EF2" w:rsidRDefault="00180A90" w:rsidP="003F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EF2">
        <w:rPr>
          <w:rFonts w:ascii="Times New Roman" w:eastAsia="Calibri" w:hAnsi="Times New Roman" w:cs="Times New Roman"/>
          <w:b/>
          <w:sz w:val="28"/>
          <w:szCs w:val="28"/>
        </w:rPr>
        <w:t>ОГАОУ СПО «_________________________________________________»</w:t>
      </w:r>
    </w:p>
    <w:p w:rsidR="00180A90" w:rsidRPr="00475F8E" w:rsidRDefault="003F676E" w:rsidP="003F67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3EF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80A90" w:rsidRPr="00475F8E">
        <w:rPr>
          <w:rFonts w:ascii="Times New Roman" w:eastAsia="Calibri" w:hAnsi="Times New Roman" w:cs="Times New Roman"/>
        </w:rPr>
        <w:t>(наименование образовательн</w:t>
      </w:r>
      <w:r w:rsidR="005F339F">
        <w:rPr>
          <w:rFonts w:ascii="Times New Roman" w:eastAsia="Calibri" w:hAnsi="Times New Roman" w:cs="Times New Roman"/>
        </w:rPr>
        <w:t>ой</w:t>
      </w:r>
      <w:r w:rsidR="00180A90" w:rsidRPr="00475F8E">
        <w:rPr>
          <w:rFonts w:ascii="Times New Roman" w:eastAsia="Calibri" w:hAnsi="Times New Roman" w:cs="Times New Roman"/>
        </w:rPr>
        <w:t xml:space="preserve"> </w:t>
      </w:r>
      <w:r w:rsidR="005F339F">
        <w:rPr>
          <w:rFonts w:ascii="Times New Roman" w:eastAsia="Calibri" w:hAnsi="Times New Roman" w:cs="Times New Roman"/>
        </w:rPr>
        <w:t>Организации</w:t>
      </w:r>
      <w:r w:rsidR="00180A90" w:rsidRPr="00475F8E">
        <w:rPr>
          <w:rFonts w:ascii="Times New Roman" w:eastAsia="Calibri" w:hAnsi="Times New Roman" w:cs="Times New Roman"/>
        </w:rPr>
        <w:t>)</w:t>
      </w:r>
    </w:p>
    <w:p w:rsidR="00180A90" w:rsidRPr="00433EF2" w:rsidRDefault="00180A90" w:rsidP="00180A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A90" w:rsidRPr="00433EF2" w:rsidRDefault="00180A90" w:rsidP="00180A9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33EF2">
        <w:rPr>
          <w:rFonts w:ascii="Times New Roman" w:eastAsia="Calibri" w:hAnsi="Times New Roman" w:cs="Times New Roman"/>
          <w:b/>
          <w:sz w:val="28"/>
          <w:szCs w:val="28"/>
        </w:rPr>
        <w:t>«____» ______________ 2013 г.</w:t>
      </w:r>
    </w:p>
    <w:p w:rsidR="00180A90" w:rsidRPr="00433EF2" w:rsidRDefault="00180A90" w:rsidP="00180A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8"/>
        <w:gridCol w:w="2410"/>
        <w:gridCol w:w="1985"/>
      </w:tblGrid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3F676E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вопроса, </w:t>
            </w:r>
          </w:p>
          <w:p w:rsidR="00180A90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рассмотрения</w:t>
            </w:r>
          </w:p>
        </w:tc>
        <w:tc>
          <w:tcPr>
            <w:tcW w:w="2410" w:type="dxa"/>
            <w:vAlign w:val="center"/>
          </w:tcPr>
          <w:p w:rsidR="00180A90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180A90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выступающего</w:t>
            </w:r>
          </w:p>
        </w:tc>
        <w:tc>
          <w:tcPr>
            <w:tcW w:w="1985" w:type="dxa"/>
            <w:vAlign w:val="center"/>
          </w:tcPr>
          <w:p w:rsidR="00180A90" w:rsidRPr="00433EF2" w:rsidRDefault="00180A90" w:rsidP="003F6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tabs>
                <w:tab w:val="left" w:pos="130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Открытие заседания.</w:t>
            </w:r>
          </w:p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Утверждение повестки дня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Утверждение ….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Рассмотрение …..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Согласование …..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Внесение изменений в….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Разное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c>
          <w:tcPr>
            <w:tcW w:w="674" w:type="dxa"/>
            <w:vAlign w:val="center"/>
          </w:tcPr>
          <w:p w:rsidR="00180A90" w:rsidRPr="00433EF2" w:rsidRDefault="00180A90" w:rsidP="00475F8E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0A90" w:rsidRPr="00433EF2" w:rsidRDefault="00180A90" w:rsidP="00475F8E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3EF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Закрытие заседания</w:t>
            </w:r>
          </w:p>
        </w:tc>
        <w:tc>
          <w:tcPr>
            <w:tcW w:w="2410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0A90" w:rsidRPr="00433EF2" w:rsidRDefault="00180A90" w:rsidP="00890F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676E" w:rsidRPr="00433EF2" w:rsidRDefault="003F676E" w:rsidP="00BB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76E" w:rsidRPr="00433EF2" w:rsidRDefault="003F676E" w:rsidP="00BB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0A90" w:rsidRPr="00433EF2" w:rsidSect="00FA7C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53A" w:rsidRPr="00433EF2" w:rsidRDefault="00AC753A" w:rsidP="00AC7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23B3A">
        <w:rPr>
          <w:rFonts w:ascii="Times New Roman" w:hAnsi="Times New Roman" w:cs="Times New Roman"/>
          <w:sz w:val="28"/>
          <w:szCs w:val="28"/>
        </w:rPr>
        <w:t>3</w:t>
      </w:r>
    </w:p>
    <w:p w:rsidR="00AC753A" w:rsidRPr="00433EF2" w:rsidRDefault="00AC753A" w:rsidP="00AC75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Регистрационный лист участников заседания</w:t>
      </w:r>
    </w:p>
    <w:p w:rsidR="00180A90" w:rsidRPr="00433EF2" w:rsidRDefault="00180A90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Наблюдательного совета ОГАОУ СПО «_____________</w:t>
      </w:r>
      <w:r w:rsidR="005F339F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433EF2">
        <w:rPr>
          <w:rFonts w:ascii="Times New Roman" w:hAnsi="Times New Roman" w:cs="Times New Roman"/>
          <w:b/>
          <w:sz w:val="28"/>
          <w:szCs w:val="28"/>
        </w:rPr>
        <w:t>______________»</w:t>
      </w:r>
    </w:p>
    <w:p w:rsidR="00180A90" w:rsidRDefault="00180A90" w:rsidP="00180A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75F8E">
        <w:rPr>
          <w:rFonts w:ascii="Times New Roman" w:hAnsi="Times New Roman" w:cs="Times New Roman"/>
        </w:rPr>
        <w:t xml:space="preserve">наименование </w:t>
      </w:r>
      <w:r w:rsidR="0084405B">
        <w:rPr>
          <w:rFonts w:ascii="Times New Roman" w:hAnsi="Times New Roman" w:cs="Times New Roman"/>
        </w:rPr>
        <w:t xml:space="preserve">Организации </w:t>
      </w:r>
    </w:p>
    <w:p w:rsidR="00475F8E" w:rsidRPr="00433EF2" w:rsidRDefault="00475F8E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Дата проведения совещания: «_____» _____________ 2013 года</w:t>
      </w:r>
    </w:p>
    <w:p w:rsidR="00180A90" w:rsidRPr="00433EF2" w:rsidRDefault="00180A90" w:rsidP="0018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475F8E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Pr="00433EF2">
        <w:rPr>
          <w:rFonts w:ascii="Times New Roman" w:hAnsi="Times New Roman" w:cs="Times New Roman"/>
          <w:b/>
          <w:sz w:val="28"/>
          <w:szCs w:val="28"/>
        </w:rPr>
        <w:t>: _____часов</w:t>
      </w:r>
    </w:p>
    <w:p w:rsidR="00180A90" w:rsidRPr="00433EF2" w:rsidRDefault="00180A90" w:rsidP="0018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Время регистрации: </w:t>
      </w:r>
      <w:r w:rsidR="00475F8E">
        <w:rPr>
          <w:rFonts w:ascii="Times New Roman" w:hAnsi="Times New Roman" w:cs="Times New Roman"/>
          <w:b/>
          <w:sz w:val="28"/>
          <w:szCs w:val="28"/>
        </w:rPr>
        <w:t>_______</w:t>
      </w:r>
      <w:r w:rsidRPr="00433EF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180A90" w:rsidRPr="00433EF2" w:rsidRDefault="00180A90" w:rsidP="00E44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475F8E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180A90" w:rsidRPr="00433EF2" w:rsidRDefault="00180A90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7"/>
        <w:gridCol w:w="3922"/>
        <w:gridCol w:w="40"/>
        <w:gridCol w:w="4071"/>
        <w:gridCol w:w="16"/>
        <w:gridCol w:w="106"/>
        <w:gridCol w:w="3961"/>
        <w:gridCol w:w="27"/>
        <w:gridCol w:w="1953"/>
      </w:tblGrid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  <w:p w:rsidR="00180A90" w:rsidRPr="00433EF2" w:rsidRDefault="00180A90" w:rsidP="00475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присутствующего на </w:t>
            </w:r>
            <w:r w:rsidR="00475F8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заседании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80A90" w:rsidRPr="00433EF2" w:rsidRDefault="00180A90" w:rsidP="00475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присутствующего на </w:t>
            </w:r>
            <w:r w:rsidR="00475F8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80A90" w:rsidRPr="00433EF2" w:rsidTr="00890FBD">
        <w:trPr>
          <w:trHeight w:val="549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кадровой политики Белгородской области</w:t>
            </w: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внутренней и </w:t>
            </w:r>
          </w:p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политики Белгородской области 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47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имущественных и земельных отношений Белгородской области</w:t>
            </w:r>
          </w:p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0" w:rsidRPr="00433EF2" w:rsidRDefault="00180A90" w:rsidP="0018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47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E4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городского округа</w:t>
            </w:r>
          </w:p>
        </w:tc>
      </w:tr>
      <w:tr w:rsidR="00180A90" w:rsidRPr="00433EF2" w:rsidTr="00890FBD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E44A2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городского округа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47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Предприятие/организация</w:t>
            </w: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Default="00180A90" w:rsidP="00E44A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ОАО «</w:t>
            </w:r>
            <w:r w:rsidR="00E44A20"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75F8E" w:rsidRDefault="00475F8E" w:rsidP="00E44A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ОАО «                         »</w:t>
            </w:r>
          </w:p>
          <w:p w:rsidR="00475F8E" w:rsidRPr="00433EF2" w:rsidRDefault="00475F8E" w:rsidP="00E44A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580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 w:rsidR="009A3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</w:tr>
      <w:tr w:rsidR="00180A90" w:rsidRPr="00433EF2" w:rsidTr="00890FBD">
        <w:trPr>
          <w:trHeight w:val="58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ОГАОУ СПО «___________»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0" w:rsidRPr="00433EF2" w:rsidRDefault="00180A90" w:rsidP="0018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90" w:rsidRPr="00433EF2" w:rsidTr="00475F8E">
        <w:trPr>
          <w:trHeight w:val="51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A90" w:rsidRPr="00433EF2" w:rsidTr="00890FBD">
        <w:trPr>
          <w:trHeight w:val="625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0" w:rsidRPr="00433EF2" w:rsidRDefault="00180A90" w:rsidP="00180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0A90" w:rsidRPr="00433EF2" w:rsidRDefault="00180A90" w:rsidP="00180A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90" w:rsidRPr="00433EF2" w:rsidRDefault="00180A90" w:rsidP="00180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0A90" w:rsidRPr="00433EF2" w:rsidSect="00180A9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4A20" w:rsidRPr="00433EF2" w:rsidRDefault="00223B3A" w:rsidP="00E44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44A20" w:rsidRPr="00433EF2" w:rsidRDefault="00E44A20" w:rsidP="00E44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20" w:rsidRPr="00433EF2" w:rsidRDefault="00E44A20" w:rsidP="00E44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20" w:rsidRPr="00433EF2" w:rsidRDefault="00E44A20" w:rsidP="00E44A20">
      <w:pPr>
        <w:shd w:val="clear" w:color="auto" w:fill="FFFFFF"/>
        <w:spacing w:line="240" w:lineRule="auto"/>
        <w:ind w:right="36" w:firstLine="513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ПРОТОКОЛ № __</w:t>
      </w:r>
    </w:p>
    <w:p w:rsidR="00E44A20" w:rsidRPr="00433EF2" w:rsidRDefault="00E44A20" w:rsidP="006762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заседания Наблюдательного совета </w:t>
      </w:r>
    </w:p>
    <w:p w:rsidR="00E44A20" w:rsidRPr="00433EF2" w:rsidRDefault="00E44A20" w:rsidP="006762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5F339F" w:rsidP="006762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ОГАОУ СПО </w:t>
      </w:r>
      <w:r w:rsidR="00E44A20" w:rsidRPr="00433EF2">
        <w:rPr>
          <w:rFonts w:ascii="Times New Roman" w:hAnsi="Times New Roman" w:cs="Times New Roman"/>
          <w:b/>
          <w:sz w:val="28"/>
          <w:szCs w:val="28"/>
        </w:rPr>
        <w:t>«______________________________________»</w:t>
      </w:r>
    </w:p>
    <w:p w:rsidR="00E44A20" w:rsidRPr="00475F8E" w:rsidRDefault="005F339F" w:rsidP="00E44A20">
      <w:pPr>
        <w:suppressAutoHyphens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44A20" w:rsidRPr="00475F8E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Организации)</w:t>
      </w:r>
    </w:p>
    <w:p w:rsidR="006762DB" w:rsidRPr="00433EF2" w:rsidRDefault="006762DB" w:rsidP="00E44A20">
      <w:pPr>
        <w:shd w:val="clear" w:color="auto" w:fill="FFFFFF"/>
        <w:tabs>
          <w:tab w:val="left" w:pos="6840"/>
        </w:tabs>
        <w:spacing w:before="94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E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44A20" w:rsidRDefault="00E44A20" w:rsidP="006762DB">
      <w:pPr>
        <w:shd w:val="clear" w:color="auto" w:fill="FFFFFF"/>
        <w:tabs>
          <w:tab w:val="left" w:pos="6840"/>
        </w:tabs>
        <w:spacing w:before="94" w:line="240" w:lineRule="auto"/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3EF2">
        <w:rPr>
          <w:rFonts w:ascii="Times New Roman" w:hAnsi="Times New Roman" w:cs="Times New Roman"/>
          <w:b/>
          <w:color w:val="000000"/>
          <w:sz w:val="28"/>
          <w:szCs w:val="28"/>
        </w:rPr>
        <w:t>«__» _______</w:t>
      </w:r>
      <w:r w:rsidRPr="00433EF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2013 г.</w:t>
      </w:r>
    </w:p>
    <w:p w:rsidR="00513B50" w:rsidRPr="00433EF2" w:rsidRDefault="00513B50" w:rsidP="006762DB">
      <w:pPr>
        <w:shd w:val="clear" w:color="auto" w:fill="FFFFFF"/>
        <w:tabs>
          <w:tab w:val="left" w:pos="6840"/>
        </w:tabs>
        <w:spacing w:before="94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6762DB">
      <w:pPr>
        <w:shd w:val="clear" w:color="auto" w:fill="FFFFFF"/>
        <w:spacing w:line="240" w:lineRule="auto"/>
        <w:ind w:left="57" w:right="7" w:hanging="5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33E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Всего членов Наблюдательного </w:t>
      </w:r>
      <w:r w:rsidR="006762DB" w:rsidRPr="00433EF2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433EF2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овета – 11 человек.</w:t>
      </w:r>
    </w:p>
    <w:p w:rsidR="00E44A20" w:rsidRPr="00433EF2" w:rsidRDefault="00E44A20" w:rsidP="006762DB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433EF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Присутствовали:</w:t>
      </w:r>
      <w:r w:rsidR="006762DB" w:rsidRPr="00433EF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_________</w:t>
      </w:r>
    </w:p>
    <w:p w:rsidR="00E44A20" w:rsidRPr="00433EF2" w:rsidRDefault="006762DB" w:rsidP="00E44A20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433EF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Ч</w:t>
      </w:r>
      <w:r w:rsidR="00E44A20" w:rsidRPr="00433EF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лены Наблюдательного совета: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1. указать Ф.И.О. – должность;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E44A20" w:rsidRPr="00433EF2" w:rsidRDefault="00E44A20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8.</w:t>
      </w:r>
    </w:p>
    <w:p w:rsidR="006762DB" w:rsidRPr="00433EF2" w:rsidRDefault="006762DB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9.</w:t>
      </w:r>
    </w:p>
    <w:p w:rsidR="006762DB" w:rsidRPr="00433EF2" w:rsidRDefault="006762DB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10.</w:t>
      </w:r>
    </w:p>
    <w:p w:rsidR="006762DB" w:rsidRPr="00433EF2" w:rsidRDefault="006762DB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11.</w:t>
      </w:r>
    </w:p>
    <w:p w:rsidR="00E44A20" w:rsidRPr="00433EF2" w:rsidRDefault="00E44A20" w:rsidP="0067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A20" w:rsidRPr="00433EF2" w:rsidRDefault="00E768E1" w:rsidP="00E44A20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Приглашенные</w:t>
      </w:r>
      <w:r w:rsidR="00E44A20" w:rsidRPr="00433EF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:</w:t>
      </w:r>
    </w:p>
    <w:p w:rsidR="00E44A20" w:rsidRPr="00E768E1" w:rsidRDefault="00E44A20" w:rsidP="00E768E1">
      <w:pPr>
        <w:pStyle w:val="a8"/>
        <w:numPr>
          <w:ilvl w:val="0"/>
          <w:numId w:val="22"/>
        </w:numPr>
        <w:ind w:hanging="720"/>
        <w:jc w:val="both"/>
        <w:rPr>
          <w:sz w:val="28"/>
          <w:szCs w:val="28"/>
        </w:rPr>
      </w:pPr>
      <w:r w:rsidRPr="00433EF2">
        <w:rPr>
          <w:sz w:val="28"/>
          <w:szCs w:val="28"/>
        </w:rPr>
        <w:t>представитель департамента внутренней и кадровой политики области</w:t>
      </w:r>
      <w:r w:rsidRPr="00E768E1">
        <w:rPr>
          <w:sz w:val="28"/>
          <w:szCs w:val="28"/>
        </w:rPr>
        <w:t xml:space="preserve"> (</w:t>
      </w:r>
      <w:r w:rsidRPr="00433EF2">
        <w:rPr>
          <w:sz w:val="28"/>
          <w:szCs w:val="28"/>
        </w:rPr>
        <w:t>указать Ф.И.О.</w:t>
      </w:r>
      <w:r w:rsidRPr="00E768E1">
        <w:rPr>
          <w:sz w:val="28"/>
          <w:szCs w:val="28"/>
        </w:rPr>
        <w:t xml:space="preserve"> </w:t>
      </w:r>
      <w:r w:rsidRPr="00433EF2">
        <w:rPr>
          <w:sz w:val="28"/>
          <w:szCs w:val="28"/>
        </w:rPr>
        <w:t xml:space="preserve">– должность); </w:t>
      </w:r>
    </w:p>
    <w:p w:rsidR="00E44A20" w:rsidRDefault="00E44A20" w:rsidP="00E44A20">
      <w:pPr>
        <w:pStyle w:val="a8"/>
        <w:numPr>
          <w:ilvl w:val="0"/>
          <w:numId w:val="22"/>
        </w:numPr>
        <w:ind w:hanging="720"/>
        <w:jc w:val="both"/>
        <w:rPr>
          <w:sz w:val="28"/>
          <w:szCs w:val="28"/>
        </w:rPr>
      </w:pPr>
      <w:r w:rsidRPr="00433EF2">
        <w:rPr>
          <w:sz w:val="28"/>
          <w:szCs w:val="28"/>
        </w:rPr>
        <w:t>руковод</w:t>
      </w:r>
      <w:r w:rsidR="00E768E1">
        <w:rPr>
          <w:sz w:val="28"/>
          <w:szCs w:val="28"/>
        </w:rPr>
        <w:t>итель образовательной</w:t>
      </w:r>
      <w:r w:rsidRPr="00433EF2">
        <w:rPr>
          <w:sz w:val="28"/>
          <w:szCs w:val="28"/>
        </w:rPr>
        <w:t xml:space="preserve"> </w:t>
      </w:r>
      <w:r w:rsidR="0084405B">
        <w:rPr>
          <w:sz w:val="28"/>
          <w:szCs w:val="28"/>
        </w:rPr>
        <w:t xml:space="preserve">Организации </w:t>
      </w:r>
      <w:r w:rsidRPr="00433EF2">
        <w:rPr>
          <w:b/>
          <w:sz w:val="28"/>
          <w:szCs w:val="28"/>
        </w:rPr>
        <w:t xml:space="preserve"> </w:t>
      </w:r>
      <w:r w:rsidR="00E768E1">
        <w:rPr>
          <w:sz w:val="28"/>
          <w:szCs w:val="28"/>
        </w:rPr>
        <w:t>(указать Ф.И.О.)</w:t>
      </w:r>
    </w:p>
    <w:p w:rsidR="00E768E1" w:rsidRPr="00433EF2" w:rsidRDefault="00E768E1" w:rsidP="00E44A20">
      <w:pPr>
        <w:pStyle w:val="a8"/>
        <w:numPr>
          <w:ilvl w:val="0"/>
          <w:numId w:val="2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иные лица</w:t>
      </w:r>
    </w:p>
    <w:p w:rsidR="00E44A20" w:rsidRPr="00433EF2" w:rsidRDefault="00D93AE9" w:rsidP="00E44A20">
      <w:pPr>
        <w:shd w:val="clear" w:color="auto" w:fill="FFFFFF"/>
        <w:spacing w:before="346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Вопросы п</w:t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овестк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дня: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</w:tblGrid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Утверждение :</w:t>
            </w:r>
          </w:p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Согласование:</w:t>
            </w:r>
          </w:p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Рассмотрение:</w:t>
            </w:r>
          </w:p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..:</w:t>
            </w:r>
          </w:p>
          <w:p w:rsidR="00D93AE9" w:rsidRPr="00433EF2" w:rsidRDefault="00D93AE9" w:rsidP="00CB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D93AE9" w:rsidRPr="00433EF2" w:rsidTr="00D93AE9">
        <w:tc>
          <w:tcPr>
            <w:tcW w:w="534" w:type="dxa"/>
          </w:tcPr>
          <w:p w:rsidR="00D93AE9" w:rsidRPr="00433EF2" w:rsidRDefault="00D93AE9" w:rsidP="00CB5B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D93AE9" w:rsidRPr="00433EF2" w:rsidRDefault="00D93AE9" w:rsidP="00CB5B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Закрытие заседания</w:t>
            </w:r>
          </w:p>
        </w:tc>
      </w:tr>
    </w:tbl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44A20" w:rsidRPr="00433EF2" w:rsidRDefault="00E44A20" w:rsidP="00E44A20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Ф.И.О. , которая</w:t>
      </w:r>
      <w:r w:rsidR="00CB5BE4" w:rsidRPr="00433EF2">
        <w:rPr>
          <w:rFonts w:ascii="Times New Roman" w:hAnsi="Times New Roman" w:cs="Times New Roman"/>
          <w:sz w:val="28"/>
          <w:szCs w:val="28"/>
        </w:rPr>
        <w:t xml:space="preserve"> </w:t>
      </w:r>
      <w:r w:rsidRPr="00433EF2">
        <w:rPr>
          <w:rFonts w:ascii="Times New Roman" w:hAnsi="Times New Roman" w:cs="Times New Roman"/>
          <w:sz w:val="28"/>
          <w:szCs w:val="28"/>
        </w:rPr>
        <w:t>представила на рассмотрение отчет …..</w:t>
      </w:r>
    </w:p>
    <w:p w:rsidR="00E44A20" w:rsidRPr="00433EF2" w:rsidRDefault="00E44A20" w:rsidP="00E44A20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44A20" w:rsidRPr="00433EF2" w:rsidRDefault="00E44A20" w:rsidP="00E44A20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  <w:t>1.</w:t>
      </w:r>
      <w:r w:rsidRPr="00433EF2">
        <w:rPr>
          <w:rFonts w:ascii="Times New Roman" w:hAnsi="Times New Roman" w:cs="Times New Roman"/>
          <w:bCs/>
          <w:sz w:val="28"/>
          <w:szCs w:val="28"/>
        </w:rPr>
        <w:t xml:space="preserve">Рассмотрев отчет     </w:t>
      </w:r>
      <w:r w:rsidRPr="00433EF2">
        <w:rPr>
          <w:rFonts w:ascii="Times New Roman" w:hAnsi="Times New Roman" w:cs="Times New Roman"/>
          <w:sz w:val="28"/>
          <w:szCs w:val="28"/>
        </w:rPr>
        <w:t xml:space="preserve">, </w:t>
      </w:r>
      <w:r w:rsidRPr="00433EF2">
        <w:rPr>
          <w:rFonts w:ascii="Times New Roman" w:hAnsi="Times New Roman" w:cs="Times New Roman"/>
          <w:bCs/>
          <w:sz w:val="28"/>
          <w:szCs w:val="28"/>
        </w:rPr>
        <w:t>Наблюдательный совет считает целесообразным согласовать …….</w:t>
      </w:r>
    </w:p>
    <w:p w:rsidR="00E44A20" w:rsidRPr="00433EF2" w:rsidRDefault="00E44A20" w:rsidP="00E44A20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2">
        <w:rPr>
          <w:rFonts w:ascii="Times New Roman" w:hAnsi="Times New Roman" w:cs="Times New Roman"/>
          <w:bCs/>
          <w:sz w:val="28"/>
          <w:szCs w:val="28"/>
        </w:rPr>
        <w:t>Утвердить …….</w:t>
      </w:r>
    </w:p>
    <w:p w:rsidR="00E44A20" w:rsidRPr="00433EF2" w:rsidRDefault="00E44A20" w:rsidP="00CB5BE4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Голосовали : 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За - </w:t>
      </w:r>
      <w:r w:rsidR="00CB5BE4" w:rsidRPr="00433EF2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Против –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433EF2">
        <w:rPr>
          <w:rFonts w:ascii="Times New Roman" w:hAnsi="Times New Roman" w:cs="Times New Roman"/>
          <w:sz w:val="28"/>
          <w:szCs w:val="28"/>
        </w:rPr>
        <w:t>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>– 0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93AE9" w:rsidRPr="00433EF2" w:rsidRDefault="00D93AE9" w:rsidP="00D93AE9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Ф.И.О. </w:t>
      </w:r>
      <w:r w:rsidRPr="00433EF2">
        <w:rPr>
          <w:rFonts w:ascii="Times New Roman" w:hAnsi="Times New Roman" w:cs="Times New Roman"/>
          <w:sz w:val="28"/>
          <w:szCs w:val="28"/>
        </w:rPr>
        <w:t>, который предложил утвердить отчет …..</w:t>
      </w:r>
    </w:p>
    <w:p w:rsidR="00E44A20" w:rsidRDefault="00E44A20" w:rsidP="00E44A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44A20" w:rsidRPr="00433EF2" w:rsidRDefault="00E44A20" w:rsidP="00E44A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……….  утвердить.</w:t>
      </w:r>
    </w:p>
    <w:p w:rsidR="00E44A20" w:rsidRPr="00433EF2" w:rsidRDefault="00E44A20" w:rsidP="00E44A20">
      <w:pPr>
        <w:shd w:val="clear" w:color="auto" w:fill="FFFFFF"/>
        <w:spacing w:line="24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Со стороны членов наблюдательного совета поступило предложение  согласовывать ………...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Голосовали :     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За </w:t>
      </w:r>
      <w:r w:rsidR="00CB5BE4" w:rsidRPr="00433EF2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>– 0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lastRenderedPageBreak/>
        <w:t xml:space="preserve">Воздержались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>– 0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93AE9" w:rsidRDefault="00D93AE9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44A20" w:rsidRPr="00433EF2" w:rsidRDefault="00E44A20" w:rsidP="00E44A20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Ф.И.О. </w:t>
      </w:r>
      <w:r w:rsidRPr="00433EF2">
        <w:rPr>
          <w:rFonts w:ascii="Times New Roman" w:hAnsi="Times New Roman" w:cs="Times New Roman"/>
          <w:sz w:val="28"/>
          <w:szCs w:val="28"/>
        </w:rPr>
        <w:t>, который предложил на рассмотрение ……</w:t>
      </w:r>
    </w:p>
    <w:p w:rsidR="00E44A20" w:rsidRPr="00433EF2" w:rsidRDefault="00E44A20" w:rsidP="00E44A20">
      <w:pPr>
        <w:shd w:val="clear" w:color="auto" w:fill="FFFFFF"/>
        <w:spacing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Ф.И.О. </w:t>
      </w:r>
      <w:r w:rsidRPr="00433EF2">
        <w:rPr>
          <w:rFonts w:ascii="Times New Roman" w:hAnsi="Times New Roman" w:cs="Times New Roman"/>
          <w:sz w:val="28"/>
          <w:szCs w:val="28"/>
        </w:rPr>
        <w:t xml:space="preserve">, который отметил, что представленный </w:t>
      </w:r>
      <w:r w:rsidR="00D93AE9">
        <w:rPr>
          <w:rFonts w:ascii="Times New Roman" w:hAnsi="Times New Roman" w:cs="Times New Roman"/>
          <w:sz w:val="28"/>
          <w:szCs w:val="28"/>
        </w:rPr>
        <w:t>план</w:t>
      </w:r>
      <w:r w:rsidRPr="00433EF2">
        <w:rPr>
          <w:rFonts w:ascii="Times New Roman" w:hAnsi="Times New Roman" w:cs="Times New Roman"/>
          <w:sz w:val="28"/>
          <w:szCs w:val="28"/>
        </w:rPr>
        <w:t>………. соответствует требованиям………...</w:t>
      </w:r>
    </w:p>
    <w:p w:rsidR="00D93AE9" w:rsidRDefault="00D93AE9" w:rsidP="00E44A2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44A20" w:rsidRPr="00433EF2" w:rsidRDefault="00E44A20" w:rsidP="00E44A20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3EF2">
        <w:rPr>
          <w:rFonts w:ascii="Times New Roman" w:hAnsi="Times New Roman" w:cs="Times New Roman"/>
          <w:bCs/>
          <w:sz w:val="28"/>
          <w:szCs w:val="28"/>
        </w:rPr>
        <w:t>Рассмотрев план …….</w:t>
      </w:r>
      <w:r w:rsidRPr="00433EF2">
        <w:rPr>
          <w:rFonts w:ascii="Times New Roman" w:hAnsi="Times New Roman" w:cs="Times New Roman"/>
          <w:sz w:val="28"/>
          <w:szCs w:val="28"/>
        </w:rPr>
        <w:t xml:space="preserve">, </w:t>
      </w:r>
      <w:r w:rsidRPr="00433EF2">
        <w:rPr>
          <w:rFonts w:ascii="Times New Roman" w:hAnsi="Times New Roman" w:cs="Times New Roman"/>
          <w:bCs/>
          <w:sz w:val="28"/>
          <w:szCs w:val="28"/>
        </w:rPr>
        <w:t>Наблюдательный совет считает целесообразным согласовать …………………. на 2013 год.</w:t>
      </w:r>
    </w:p>
    <w:p w:rsidR="00E44A20" w:rsidRPr="00433EF2" w:rsidRDefault="00E44A20" w:rsidP="00E44A20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Голосовали : 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За </w:t>
      </w:r>
      <w:r w:rsidR="00CB5BE4" w:rsidRPr="00433EF2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>– 0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44A20" w:rsidRPr="00433EF2" w:rsidRDefault="00E44A20" w:rsidP="00E44A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Pr="00433EF2">
        <w:rPr>
          <w:rFonts w:ascii="Times New Roman" w:hAnsi="Times New Roman" w:cs="Times New Roman"/>
          <w:sz w:val="28"/>
          <w:szCs w:val="28"/>
          <w:u w:val="single"/>
        </w:rPr>
        <w:t>– 0</w:t>
      </w:r>
      <w:r w:rsidRPr="00433EF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4A20" w:rsidRPr="00433EF2" w:rsidRDefault="00E44A20" w:rsidP="00E44A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A20" w:rsidRPr="00433EF2" w:rsidRDefault="00E44A20" w:rsidP="00E44A2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Председатель  </w:t>
      </w:r>
    </w:p>
    <w:p w:rsidR="00E44A20" w:rsidRPr="00433EF2" w:rsidRDefault="00CB5BE4" w:rsidP="00E44A2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Наблюдательного с</w:t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овета           </w:t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E44A20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 xml:space="preserve">Ф.И.О. </w:t>
      </w:r>
    </w:p>
    <w:p w:rsidR="00E44A20" w:rsidRPr="00433EF2" w:rsidRDefault="00E44A20" w:rsidP="00E44A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</w:t>
      </w:r>
    </w:p>
    <w:p w:rsidR="00E44A20" w:rsidRPr="00433EF2" w:rsidRDefault="00E44A20" w:rsidP="00E44A20">
      <w:pPr>
        <w:shd w:val="clear" w:color="auto" w:fill="FFFFFF"/>
        <w:tabs>
          <w:tab w:val="left" w:pos="7797"/>
        </w:tabs>
        <w:spacing w:line="240" w:lineRule="auto"/>
        <w:ind w:right="22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Секретарь </w:t>
      </w:r>
      <w:r w:rsidRPr="00433EF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E44A20" w:rsidRPr="00433EF2" w:rsidRDefault="00E44A20" w:rsidP="00E44A20">
      <w:pPr>
        <w:shd w:val="clear" w:color="auto" w:fill="FFFFFF"/>
        <w:tabs>
          <w:tab w:val="left" w:pos="7797"/>
        </w:tabs>
        <w:spacing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Наблюдательного </w:t>
      </w:r>
      <w:r w:rsidR="00CB5BE4"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овета           </w:t>
      </w:r>
      <w:r w:rsidRPr="00433EF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 xml:space="preserve">Ф.И.О.                       </w:t>
      </w:r>
    </w:p>
    <w:p w:rsidR="00D93AE9" w:rsidRDefault="00D93AE9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E9" w:rsidRDefault="00D93AE9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C6" w:rsidRDefault="00AE0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C6" w:rsidRDefault="00AE0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C6" w:rsidRDefault="00AE0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C6" w:rsidRDefault="00AE0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C6" w:rsidRDefault="00AE0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E9" w:rsidRDefault="00D93AE9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E9" w:rsidRDefault="00D93AE9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85" w:rsidRDefault="009F7E85" w:rsidP="00631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DC6" w:rsidRPr="00433EF2" w:rsidRDefault="00631DC6" w:rsidP="00631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31DC6" w:rsidRPr="00433EF2" w:rsidRDefault="00631DC6" w:rsidP="00631DC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1DC6" w:rsidRPr="00433EF2" w:rsidRDefault="00631DC6" w:rsidP="00631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EF2">
        <w:rPr>
          <w:rFonts w:ascii="Times New Roman" w:hAnsi="Times New Roman" w:cs="Times New Roman"/>
          <w:b/>
          <w:i/>
          <w:sz w:val="28"/>
          <w:szCs w:val="28"/>
        </w:rPr>
        <w:t>Заключение Наблюдательного совета</w:t>
      </w:r>
    </w:p>
    <w:p w:rsidR="00631DC6" w:rsidRPr="00433EF2" w:rsidRDefault="00631DC6" w:rsidP="00631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EF2">
        <w:rPr>
          <w:rFonts w:ascii="Times New Roman" w:hAnsi="Times New Roman" w:cs="Times New Roman"/>
          <w:b/>
          <w:i/>
          <w:sz w:val="28"/>
          <w:szCs w:val="28"/>
        </w:rPr>
        <w:t>на План финансово-хозяйственной деятельности</w:t>
      </w:r>
    </w:p>
    <w:p w:rsidR="00631DC6" w:rsidRDefault="00631DC6" w:rsidP="00631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EF2">
        <w:rPr>
          <w:rFonts w:ascii="Times New Roman" w:hAnsi="Times New Roman" w:cs="Times New Roman"/>
          <w:b/>
          <w:i/>
          <w:sz w:val="28"/>
          <w:szCs w:val="28"/>
        </w:rPr>
        <w:t>ОГАОУ СПО «_________________________» на 201</w:t>
      </w:r>
      <w:r w:rsidR="005F339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33EF2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631DC6" w:rsidRPr="00E56047" w:rsidRDefault="00631DC6" w:rsidP="00631D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047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4405B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631DC6" w:rsidRPr="00E56047" w:rsidRDefault="00631DC6" w:rsidP="00631DC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31DC6" w:rsidRPr="00433EF2" w:rsidRDefault="00631DC6" w:rsidP="00631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«__» ________ 2013 г.</w:t>
      </w:r>
    </w:p>
    <w:p w:rsidR="00631DC6" w:rsidRPr="00E56047" w:rsidRDefault="00631DC6" w:rsidP="00631DC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1DC6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Наблюдательным советом ОГАОУ СПО «_______________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33EF2">
        <w:rPr>
          <w:rFonts w:ascii="Times New Roman" w:hAnsi="Times New Roman" w:cs="Times New Roman"/>
          <w:sz w:val="28"/>
          <w:szCs w:val="28"/>
        </w:rPr>
        <w:t>»</w:t>
      </w:r>
      <w:r w:rsidRPr="00433E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1DC6" w:rsidRPr="00E56047" w:rsidRDefault="00631DC6" w:rsidP="00631D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56047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4405B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631DC6" w:rsidRDefault="00631DC6" w:rsidP="00631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рассмотрен проект плана финансово-хозяйственной деятельности ОГАОУ СПО «______________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33EF2">
        <w:rPr>
          <w:rFonts w:ascii="Times New Roman" w:hAnsi="Times New Roman" w:cs="Times New Roman"/>
          <w:sz w:val="28"/>
          <w:szCs w:val="28"/>
        </w:rPr>
        <w:t>_» на 2014 год.</w:t>
      </w:r>
    </w:p>
    <w:p w:rsidR="00631DC6" w:rsidRDefault="00631DC6" w:rsidP="00631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6047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4405B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631DC6" w:rsidRPr="00AE0DC6" w:rsidRDefault="00631DC6" w:rsidP="00631D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На 2014 год предусмотрены поступления доходной части в размере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 из следующих источников: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Субсидии на выполнение государственного задания в размере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433EF2">
        <w:rPr>
          <w:rFonts w:ascii="Times New Roman" w:hAnsi="Times New Roman" w:cs="Times New Roman"/>
          <w:sz w:val="28"/>
          <w:szCs w:val="28"/>
        </w:rPr>
        <w:t>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Иные субсидии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Прочие поступления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Такой объем поступлений от приносящей доход деятельности учебное заведение получило в 2013 году, и в план финансово-хозяйственной деятельности на 2012 год эта сумма вошла без изменений.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Расходы обеспечивают: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Оплату труда и начисления на заработную плату в объеме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>Коммунальные услуги в объеме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Услуги связи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Транспортные услуги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Содержание имущества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Прочие услуги, работы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EF2">
        <w:rPr>
          <w:rFonts w:ascii="Times New Roman" w:hAnsi="Times New Roman" w:cs="Times New Roman"/>
          <w:sz w:val="28"/>
          <w:szCs w:val="28"/>
        </w:rPr>
        <w:t xml:space="preserve">Прочие расходы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Данным планом предусмотрено увеличение стоимости материальных запасов в размере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 (продукты питания, медикаменты, прочие).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Общая сумма затрат и расходов составляет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3E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1DC6" w:rsidRPr="00433EF2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Рассмотрев проект плана финансово – хозяйственной деятельности Наблюдательный совет ОГАОУ СПО «_______________», считает целесообразным согласиться с данным проектом плана. </w:t>
      </w:r>
    </w:p>
    <w:p w:rsidR="00631DC6" w:rsidRPr="00E56047" w:rsidRDefault="00631DC6" w:rsidP="00631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31DC6" w:rsidRPr="009C4FBE" w:rsidRDefault="00631DC6" w:rsidP="00631DC6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Председатель  </w:t>
      </w:r>
    </w:p>
    <w:p w:rsidR="00631DC6" w:rsidRPr="009C4FBE" w:rsidRDefault="00631DC6" w:rsidP="00631DC6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Наблюдательного совета           </w:t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  <w:t xml:space="preserve">Ф.И.О. </w:t>
      </w:r>
    </w:p>
    <w:p w:rsidR="00631DC6" w:rsidRPr="00E56047" w:rsidRDefault="00631DC6" w:rsidP="00631D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6047">
        <w:rPr>
          <w:rFonts w:ascii="Times New Roman" w:hAnsi="Times New Roman" w:cs="Times New Roman"/>
          <w:bCs/>
          <w:color w:val="000000"/>
          <w:spacing w:val="-2"/>
          <w:sz w:val="16"/>
          <w:szCs w:val="16"/>
        </w:rPr>
        <w:t xml:space="preserve">                        </w:t>
      </w:r>
    </w:p>
    <w:p w:rsidR="00631DC6" w:rsidRPr="009C4FBE" w:rsidRDefault="00631DC6" w:rsidP="00631DC6">
      <w:pPr>
        <w:shd w:val="clear" w:color="auto" w:fill="FFFFFF"/>
        <w:tabs>
          <w:tab w:val="left" w:pos="7797"/>
        </w:tabs>
        <w:spacing w:after="0" w:line="240" w:lineRule="auto"/>
        <w:ind w:right="22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Секретарь </w:t>
      </w:r>
      <w:r w:rsidRPr="009C4FBE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631DC6" w:rsidRPr="009C4FBE" w:rsidRDefault="00631DC6" w:rsidP="00631DC6">
      <w:pPr>
        <w:shd w:val="clear" w:color="auto" w:fill="FFFFFF"/>
        <w:tabs>
          <w:tab w:val="left" w:pos="7797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Наблюдательного совета           </w:t>
      </w:r>
      <w:r w:rsidRPr="009C4FB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  <w:t xml:space="preserve">Ф.И.О.                       </w:t>
      </w:r>
    </w:p>
    <w:p w:rsidR="00631DC6" w:rsidRPr="00E56047" w:rsidRDefault="00631DC6" w:rsidP="00631DC6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631DC6" w:rsidRDefault="00631DC6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12" w:rsidRDefault="008D4A12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12" w:rsidRDefault="008D4A12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B3A" w:rsidRPr="00433EF2" w:rsidRDefault="00223B3A" w:rsidP="00223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31DC6">
        <w:rPr>
          <w:rFonts w:ascii="Times New Roman" w:hAnsi="Times New Roman" w:cs="Times New Roman"/>
          <w:sz w:val="28"/>
          <w:szCs w:val="28"/>
        </w:rPr>
        <w:t>6</w:t>
      </w:r>
    </w:p>
    <w:p w:rsidR="00223B3A" w:rsidRDefault="00223B3A" w:rsidP="00223B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2269"/>
        <w:gridCol w:w="3793"/>
      </w:tblGrid>
      <w:tr w:rsidR="00223B3A" w:rsidRPr="00D93542" w:rsidTr="00595B42">
        <w:tc>
          <w:tcPr>
            <w:tcW w:w="2942" w:type="dxa"/>
          </w:tcPr>
          <w:p w:rsidR="00223B3A" w:rsidRDefault="00223B3A" w:rsidP="0059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223B3A" w:rsidRDefault="00223B3A" w:rsidP="00595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Наблюдательного совета</w:t>
            </w: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ОГАОУ СПО «____________________»</w:t>
            </w: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 Ф.И.О. </w:t>
            </w:r>
          </w:p>
          <w:p w:rsidR="00223B3A" w:rsidRPr="00D9354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«____» _________ 2013 года</w:t>
            </w:r>
          </w:p>
          <w:p w:rsidR="00223B3A" w:rsidRPr="00D93542" w:rsidRDefault="00223B3A" w:rsidP="0059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B3A" w:rsidRPr="00433EF2" w:rsidRDefault="00223B3A" w:rsidP="00223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B3A" w:rsidRPr="00433EF2" w:rsidRDefault="00223B3A" w:rsidP="0022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деятельности </w:t>
      </w:r>
    </w:p>
    <w:p w:rsidR="00223B3A" w:rsidRDefault="00223B3A" w:rsidP="0022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Наблюдательного совета ОГАОУ СПО «____________________» </w:t>
      </w:r>
    </w:p>
    <w:p w:rsidR="00223B3A" w:rsidRPr="00433EF2" w:rsidRDefault="00223B3A" w:rsidP="0022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 год</w:t>
      </w:r>
    </w:p>
    <w:tbl>
      <w:tblPr>
        <w:tblStyle w:val="a5"/>
        <w:tblW w:w="10348" w:type="dxa"/>
        <w:tblInd w:w="-601" w:type="dxa"/>
        <w:tblLook w:val="04A0"/>
      </w:tblPr>
      <w:tblGrid>
        <w:gridCol w:w="675"/>
        <w:gridCol w:w="4854"/>
        <w:gridCol w:w="2409"/>
        <w:gridCol w:w="2410"/>
      </w:tblGrid>
      <w:tr w:rsidR="00223B3A" w:rsidRPr="00433EF2" w:rsidTr="00595B42">
        <w:tc>
          <w:tcPr>
            <w:tcW w:w="675" w:type="dxa"/>
            <w:vAlign w:val="center"/>
          </w:tcPr>
          <w:p w:rsidR="00223B3A" w:rsidRPr="00433EF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23B3A" w:rsidRPr="00433EF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54" w:type="dxa"/>
            <w:vAlign w:val="center"/>
          </w:tcPr>
          <w:p w:rsidR="00223B3A" w:rsidRPr="00433EF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  <w:vAlign w:val="center"/>
          </w:tcPr>
          <w:p w:rsidR="00223B3A" w:rsidRPr="00433EF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223B3A" w:rsidRPr="00433EF2" w:rsidRDefault="00223B3A" w:rsidP="00595B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23B3A" w:rsidRPr="00433EF2" w:rsidTr="00595B42">
        <w:tc>
          <w:tcPr>
            <w:tcW w:w="675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4" w:type="dxa"/>
          </w:tcPr>
          <w:p w:rsidR="00A157FE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Отчет о результатах деятельности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(информация по выполнению плана финансово-хозяйственной деятельности)</w:t>
            </w: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Рассмотрение плана финансово-хозяйственной деятельности на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3.Отчет о выполнении муниципального задания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09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20.02.2014 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 1</w:t>
            </w:r>
          </w:p>
        </w:tc>
        <w:tc>
          <w:tcPr>
            <w:tcW w:w="2410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B3A" w:rsidRPr="00433EF2" w:rsidTr="00595B42">
        <w:tc>
          <w:tcPr>
            <w:tcW w:w="675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4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государственного задания за 2013 год.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2.Отчет о представлении дополнительных платных образовательных услуг по состоянию на 01.06.2014г</w:t>
            </w:r>
          </w:p>
        </w:tc>
        <w:tc>
          <w:tcPr>
            <w:tcW w:w="2409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22.05.2014г.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</w:t>
            </w:r>
          </w:p>
        </w:tc>
        <w:tc>
          <w:tcPr>
            <w:tcW w:w="2410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B3A" w:rsidRPr="00433EF2" w:rsidTr="00595B42">
        <w:tc>
          <w:tcPr>
            <w:tcW w:w="675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4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выполнению плана финансово-хозяйственной деятельности.</w:t>
            </w:r>
          </w:p>
        </w:tc>
        <w:tc>
          <w:tcPr>
            <w:tcW w:w="2409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18.09.2014 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3</w:t>
            </w:r>
          </w:p>
        </w:tc>
        <w:tc>
          <w:tcPr>
            <w:tcW w:w="2410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B3A" w:rsidRPr="00433EF2" w:rsidTr="00595B42">
        <w:tc>
          <w:tcPr>
            <w:tcW w:w="675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4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1.Отчет о результатах деятельности за 2014 г. по состоянию на 01.11.2014 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Информация по выполнению плана Финансово-хозяйственной деятельности на 01.11.2014 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Рассмотрение и внесение предложений в план Наблюдательного совета на 2015 год.</w:t>
            </w:r>
          </w:p>
        </w:tc>
        <w:tc>
          <w:tcPr>
            <w:tcW w:w="2409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18.12.2014 г. </w:t>
            </w:r>
          </w:p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4</w:t>
            </w:r>
          </w:p>
        </w:tc>
        <w:tc>
          <w:tcPr>
            <w:tcW w:w="2410" w:type="dxa"/>
          </w:tcPr>
          <w:p w:rsidR="00223B3A" w:rsidRPr="00433EF2" w:rsidRDefault="00223B3A" w:rsidP="00595B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B3A" w:rsidRDefault="00223B3A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B3A" w:rsidRDefault="00223B3A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B3A" w:rsidRDefault="00223B3A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223B3A" w:rsidP="00676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31D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6762DB" w:rsidP="0067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П О Р Я Д О К  В Е Д Е Н И Я</w:t>
      </w:r>
    </w:p>
    <w:p w:rsidR="006762DB" w:rsidRPr="00433EF2" w:rsidRDefault="006762DB" w:rsidP="006762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 xml:space="preserve">заседания Наблюдательного совета </w:t>
      </w:r>
    </w:p>
    <w:p w:rsidR="006762DB" w:rsidRPr="00433EF2" w:rsidRDefault="006762DB" w:rsidP="006762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pStyle w:val="a4"/>
        <w:spacing w:before="0" w:beforeAutospacing="0" w:after="0" w:afterAutospacing="0"/>
        <w:ind w:left="-142" w:firstLine="426"/>
        <w:jc w:val="center"/>
        <w:rPr>
          <w:b/>
          <w:sz w:val="28"/>
          <w:szCs w:val="28"/>
        </w:rPr>
      </w:pPr>
      <w:r w:rsidRPr="00433EF2">
        <w:rPr>
          <w:b/>
          <w:sz w:val="28"/>
          <w:szCs w:val="28"/>
        </w:rPr>
        <w:t>ОГАОУ СПО «_________________________________________»</w:t>
      </w:r>
    </w:p>
    <w:p w:rsidR="006762DB" w:rsidRPr="00433EF2" w:rsidRDefault="006762DB" w:rsidP="006762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  (наименование </w:t>
      </w:r>
      <w:r w:rsidR="005F339F">
        <w:rPr>
          <w:rFonts w:ascii="Times New Roman" w:hAnsi="Times New Roman" w:cs="Times New Roman"/>
          <w:sz w:val="28"/>
          <w:szCs w:val="28"/>
        </w:rPr>
        <w:t>Организации</w:t>
      </w:r>
      <w:r w:rsidRPr="00433EF2">
        <w:rPr>
          <w:rFonts w:ascii="Times New Roman" w:hAnsi="Times New Roman" w:cs="Times New Roman"/>
          <w:sz w:val="28"/>
          <w:szCs w:val="28"/>
        </w:rPr>
        <w:t>)</w:t>
      </w:r>
    </w:p>
    <w:p w:rsidR="006762DB" w:rsidRPr="00433EF2" w:rsidRDefault="006762DB" w:rsidP="006762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23"/>
        <w:gridCol w:w="4922"/>
      </w:tblGrid>
      <w:tr w:rsidR="006762DB" w:rsidRPr="00433EF2" w:rsidTr="00DA2CBB">
        <w:tc>
          <w:tcPr>
            <w:tcW w:w="4949" w:type="dxa"/>
          </w:tcPr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г. ___________,</w:t>
            </w:r>
          </w:p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ОГАОУ СПО «___</w:t>
            </w:r>
            <w:r w:rsidR="0004154E"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__»</w:t>
            </w:r>
          </w:p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</w:tcPr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________ 2013 года </w:t>
            </w:r>
          </w:p>
          <w:p w:rsidR="006762DB" w:rsidRPr="00433EF2" w:rsidRDefault="006762DB" w:rsidP="00DA2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b/>
                <w:sz w:val="28"/>
                <w:szCs w:val="28"/>
              </w:rPr>
              <w:t>______ часов</w:t>
            </w:r>
          </w:p>
        </w:tc>
      </w:tr>
    </w:tbl>
    <w:p w:rsidR="006762DB" w:rsidRPr="00433EF2" w:rsidRDefault="006762DB" w:rsidP="006762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Открывает заседание председатель Наблюдательного совета</w:t>
      </w:r>
    </w:p>
    <w:p w:rsidR="006762DB" w:rsidRPr="00433EF2" w:rsidRDefault="006762DB" w:rsidP="006762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ОГАОУ СПО «_______________________»</w:t>
      </w:r>
    </w:p>
    <w:p w:rsidR="006762DB" w:rsidRPr="00433EF2" w:rsidRDefault="006762DB" w:rsidP="006762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Ф.И.О.</w:t>
      </w: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bCs/>
          <w:sz w:val="28"/>
          <w:szCs w:val="28"/>
        </w:rPr>
        <w:t>На заседание приглашены:</w:t>
      </w:r>
      <w:r w:rsidRPr="00433EF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433EF2">
        <w:rPr>
          <w:rFonts w:ascii="Times New Roman" w:hAnsi="Times New Roman" w:cs="Times New Roman"/>
          <w:bCs/>
          <w:sz w:val="28"/>
          <w:szCs w:val="28"/>
        </w:rPr>
        <w:t>департамента внутренней и кадровой политики Белгородской области, департамента имущественных и земельных отношений Белгородской области, администрации ________ городского округа, ОАО</w:t>
      </w:r>
      <w:r w:rsidR="0004154E" w:rsidRPr="00433EF2">
        <w:rPr>
          <w:rFonts w:ascii="Times New Roman" w:hAnsi="Times New Roman" w:cs="Times New Roman"/>
          <w:bCs/>
          <w:sz w:val="28"/>
          <w:szCs w:val="28"/>
        </w:rPr>
        <w:t xml:space="preserve"> (ООО) </w:t>
      </w:r>
      <w:r w:rsidRPr="00433EF2">
        <w:rPr>
          <w:rFonts w:ascii="Times New Roman" w:hAnsi="Times New Roman" w:cs="Times New Roman"/>
          <w:bCs/>
          <w:sz w:val="28"/>
          <w:szCs w:val="28"/>
        </w:rPr>
        <w:t xml:space="preserve">«___________», члены наблюдательного совета </w:t>
      </w:r>
      <w:r w:rsidRPr="00433EF2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автономного образовательного </w:t>
      </w:r>
      <w:r w:rsidR="00844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33EF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«__________________________</w:t>
      </w:r>
      <w:r w:rsidRPr="00433EF2">
        <w:rPr>
          <w:rFonts w:ascii="Times New Roman" w:hAnsi="Times New Roman" w:cs="Times New Roman"/>
          <w:b/>
          <w:sz w:val="28"/>
          <w:szCs w:val="28"/>
        </w:rPr>
        <w:t>»</w:t>
      </w: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tabs>
          <w:tab w:val="left" w:pos="50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b/>
          <w:sz w:val="28"/>
          <w:szCs w:val="28"/>
        </w:rPr>
        <w:t>Регламент работы предлагается следующий:</w:t>
      </w:r>
    </w:p>
    <w:p w:rsidR="006762DB" w:rsidRPr="00433EF2" w:rsidRDefault="006762DB" w:rsidP="006762DB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433EF2">
        <w:rPr>
          <w:sz w:val="28"/>
          <w:szCs w:val="28"/>
        </w:rPr>
        <w:t>Для информации предоставим выступающим – до 10 минут, на выступления с мест – до 5 минут, работу планируется завершить за 1 час.</w:t>
      </w: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Ведет заседание председатель Наблюдательного совета ОГАОУ СПО «_____________________________________» (Ф.И.О.)</w:t>
      </w:r>
      <w:r w:rsidRPr="00433EF2">
        <w:rPr>
          <w:rFonts w:ascii="Times New Roman" w:hAnsi="Times New Roman" w:cs="Times New Roman"/>
          <w:b/>
          <w:sz w:val="28"/>
          <w:szCs w:val="28"/>
        </w:rPr>
        <w:t>.</w:t>
      </w: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DB" w:rsidRPr="00433EF2" w:rsidRDefault="006762DB" w:rsidP="006762DB">
      <w:pPr>
        <w:pStyle w:val="a6"/>
        <w:spacing w:after="0"/>
        <w:ind w:left="0" w:firstLine="709"/>
        <w:jc w:val="both"/>
        <w:rPr>
          <w:b/>
          <w:sz w:val="28"/>
          <w:szCs w:val="28"/>
        </w:rPr>
      </w:pPr>
      <w:r w:rsidRPr="00433EF2">
        <w:rPr>
          <w:b/>
          <w:sz w:val="28"/>
          <w:szCs w:val="28"/>
        </w:rPr>
        <w:t>Разрешите приступить к работе.</w:t>
      </w:r>
    </w:p>
    <w:p w:rsidR="006762DB" w:rsidRPr="00433EF2" w:rsidRDefault="006762DB" w:rsidP="006762D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 xml:space="preserve">Открытие заседания. </w:t>
      </w:r>
    </w:p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Вступительное слово председателя Наблюдательного совета ОГАОУ СПО «_________________________________________________» Ф.И.О.</w:t>
      </w:r>
    </w:p>
    <w:p w:rsidR="0004154E" w:rsidRPr="00433EF2" w:rsidRDefault="0004154E" w:rsidP="006762D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>2.Рассмотрение вопросов повестки дня:</w:t>
      </w:r>
    </w:p>
    <w:tbl>
      <w:tblPr>
        <w:tblW w:w="9606" w:type="dxa"/>
        <w:tblLayout w:type="fixed"/>
        <w:tblLook w:val="01E0"/>
      </w:tblPr>
      <w:tblGrid>
        <w:gridCol w:w="9606"/>
      </w:tblGrid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отчета о финансово - хозяйственной деятельности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ОГАОУ СПО «__________________________________________», годовой 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за 2013 год 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Положения о закупках ОГАОУ СПО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«___________________________________________»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Рассмотрение плана финансово-хозяйственной деятельности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 ОГАОУ СПО «______________________» на 201</w:t>
            </w:r>
            <w:r w:rsidR="00222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год 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Согласование перечня приобретаемого оборудования  за счет средств по договору пожертвования  на оснащение материально-технической базы для подготовки специалистов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Рассмотрение структуры управления и штатной численности 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ОГАОУ СПО «________________________________»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Внесение изменений в устав ОГАОУ СПО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«_________________________________________»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433EF2">
              <w:rPr>
                <w:rFonts w:ascii="Times New Roman" w:hAnsi="Times New Roman" w:cs="Times New Roman"/>
                <w:i/>
                <w:sz w:val="28"/>
                <w:szCs w:val="28"/>
              </w:rPr>
              <w:t>Внесение изменений в состав наблюдательного совета</w:t>
            </w: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Ф.И.О.).</w:t>
            </w:r>
          </w:p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2.8.Разное</w:t>
            </w:r>
          </w:p>
          <w:p w:rsidR="006762DB" w:rsidRPr="00433EF2" w:rsidRDefault="006762DB" w:rsidP="00DA2CB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2">
              <w:rPr>
                <w:rFonts w:ascii="Times New Roman" w:hAnsi="Times New Roman" w:cs="Times New Roman"/>
                <w:sz w:val="28"/>
                <w:szCs w:val="28"/>
              </w:rPr>
              <w:t>3.Закрытие заседания</w:t>
            </w:r>
          </w:p>
        </w:tc>
      </w:tr>
      <w:tr w:rsidR="006762DB" w:rsidRPr="00433EF2" w:rsidTr="00DA2CBB">
        <w:tc>
          <w:tcPr>
            <w:tcW w:w="8251" w:type="dxa"/>
          </w:tcPr>
          <w:p w:rsidR="006762DB" w:rsidRPr="00433EF2" w:rsidRDefault="006762DB" w:rsidP="00DA2C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2DB" w:rsidRPr="00433EF2" w:rsidRDefault="006762DB" w:rsidP="0067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2DB" w:rsidRPr="00433EF2" w:rsidRDefault="006762DB" w:rsidP="0067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EF2">
        <w:rPr>
          <w:rFonts w:ascii="Times New Roman" w:hAnsi="Times New Roman" w:cs="Times New Roman"/>
          <w:sz w:val="28"/>
          <w:szCs w:val="28"/>
        </w:rPr>
        <w:tab/>
        <w:t>4.Подведение итогов заседания и заключительное слово председателю Наблюдательного совета ОГАОУ СПО «__________________________» Ф.И.О.</w:t>
      </w: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Pr="00433EF2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DB" w:rsidRDefault="006762DB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F4" w:rsidRDefault="00DE12F4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F4" w:rsidRPr="00433EF2" w:rsidRDefault="00DE12F4" w:rsidP="00DE1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№8</w:t>
      </w:r>
    </w:p>
    <w:p w:rsidR="00DE12F4" w:rsidRDefault="00DE12F4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28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/>
      </w:tblPr>
      <w:tblGrid>
        <w:gridCol w:w="4644"/>
        <w:gridCol w:w="4824"/>
      </w:tblGrid>
      <w:tr w:rsidR="003A7E28" w:rsidRPr="00285FF0" w:rsidTr="00016B01">
        <w:tc>
          <w:tcPr>
            <w:tcW w:w="4644" w:type="dxa"/>
          </w:tcPr>
          <w:p w:rsidR="003A7E28" w:rsidRPr="002317FF" w:rsidRDefault="003A7E28" w:rsidP="00016B01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824" w:type="dxa"/>
          </w:tcPr>
          <w:p w:rsidR="003A7E28" w:rsidRPr="00D82446" w:rsidRDefault="003A7E28" w:rsidP="00016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D82446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  <w:t>УТВЕРЖДЕНО</w:t>
            </w:r>
          </w:p>
          <w:p w:rsidR="003A7E28" w:rsidRPr="00D82446" w:rsidRDefault="003A7E28" w:rsidP="00016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D82446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  <w:t>приказом областного государственного автономного образовательного учреждения среднего профессионального</w:t>
            </w:r>
          </w:p>
          <w:p w:rsidR="003A7E28" w:rsidRPr="00D82446" w:rsidRDefault="003A7E28" w:rsidP="00016B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D82446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  <w:t>образования «»</w:t>
            </w:r>
          </w:p>
          <w:p w:rsidR="003A7E28" w:rsidRPr="00D82446" w:rsidRDefault="003A7E28" w:rsidP="00016B01">
            <w:pPr>
              <w:spacing w:after="0" w:line="360" w:lineRule="auto"/>
              <w:jc w:val="center"/>
              <w:rPr>
                <w:b/>
                <w:bCs/>
                <w:snapToGrid w:val="0"/>
                <w:color w:val="FF0000"/>
                <w:sz w:val="28"/>
                <w:szCs w:val="28"/>
                <w:u w:val="single"/>
              </w:rPr>
            </w:pPr>
            <w:r w:rsidRPr="00D82446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  <w:t xml:space="preserve">от «___» ________ № </w:t>
            </w:r>
            <w:r w:rsidR="0078518C" w:rsidRPr="00D82446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8"/>
                <w:szCs w:val="28"/>
              </w:rPr>
              <w:t>____</w:t>
            </w:r>
          </w:p>
        </w:tc>
      </w:tr>
    </w:tbl>
    <w:p w:rsidR="003A7E28" w:rsidRDefault="003A7E28" w:rsidP="003A7E28">
      <w:pPr>
        <w:rPr>
          <w:b/>
          <w:sz w:val="28"/>
          <w:szCs w:val="28"/>
        </w:rPr>
      </w:pPr>
    </w:p>
    <w:p w:rsidR="003A7E28" w:rsidRPr="00F70838" w:rsidRDefault="003A7E28" w:rsidP="003A7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7E28" w:rsidRPr="00F70838" w:rsidRDefault="003A7E28" w:rsidP="003A7E28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70838">
        <w:rPr>
          <w:rFonts w:ascii="Times New Roman" w:hAnsi="Times New Roman" w:cs="Times New Roman"/>
          <w:b/>
          <w:sz w:val="28"/>
          <w:szCs w:val="28"/>
        </w:rPr>
        <w:t xml:space="preserve">о Наблюдательном совете </w:t>
      </w:r>
      <w:r w:rsidRPr="00F7083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областного государственного автономного образовательного учреждения среднего профессионального</w:t>
      </w:r>
    </w:p>
    <w:p w:rsidR="003A7E28" w:rsidRPr="00F70838" w:rsidRDefault="003A7E28" w:rsidP="003A7E28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7083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образования «»</w:t>
      </w:r>
    </w:p>
    <w:p w:rsidR="003A7E28" w:rsidRPr="00F70838" w:rsidRDefault="003A7E28" w:rsidP="003A7E28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70838">
        <w:rPr>
          <w:rFonts w:ascii="Times New Roman" w:hAnsi="Times New Roman" w:cs="Times New Roman"/>
          <w:b/>
          <w:bCs/>
          <w:kern w:val="36"/>
          <w:sz w:val="28"/>
          <w:szCs w:val="28"/>
        </w:rPr>
        <w:t>I. Общие положения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1. Положение о Наблюдательном совете областного государственного автономного образовательного учреждения среднего профессионального образования «» (далее – Положение) определяет правовой статус, порядок формирования и работы наблюдательного совета областного государственного автономного образовательного учреждения среднего профессионального образования «» (далее - Наблюдательный совет).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2. Наблюдательный совет является коллегиальным органом управления областного государственного автономного образовательного учреждения среднего профессионального образования «» (далее - Учреждение) и осуществляет общее руководство деятельностью Учреждения в пределах своей компетенции.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3. Наблюдательный совет создаётся в целях расширения сферы общественного участия в управлении Учреждением, повышения эффективности его финансово - экономической деятельности, осуществления общественного контроля, обеспечения открытости и доступности информации о деятельности Учреждения.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4. Основными задачами Наблюдательного совета являются: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4.1. Проведение мероприятий, обеспечивающих динамичное и эффективное развитие Учреждения;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4.2. Создание условий для подготовки кадров массовых профессий в соответствии с требованиями конкурентоспособного производства;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4.3. Обеспечение государственно - общественного характера управления Учреждением.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lastRenderedPageBreak/>
        <w:t xml:space="preserve">5. В своей деятельности Наблюдательный совет руководствуется Конституцией Российской Федерации, Законом Российской Федерации «Об образовании», Федеральным законом Российской Федерации «Об автономных учреждениях», Типовыми положениями об образовательном учреждении начального и среднего  профессионального образования, иными нормативными правовыми актами Российской Федерации, </w:t>
      </w:r>
      <w:hyperlink r:id="rId8" w:history="1">
        <w:r w:rsidRPr="00F70838">
          <w:rPr>
            <w:rFonts w:ascii="Times New Roman" w:hAnsi="Times New Roman" w:cs="Times New Roman"/>
            <w:sz w:val="28"/>
            <w:szCs w:val="28"/>
          </w:rPr>
          <w:t>Уставом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6. Деятельность Наблюдательного совета основывается на принципах добровольности и безвозмездности участия в его работе, коллегиальности принятия решений, гласности. Члены Наблюдательного совета принимают участие в его работе на общественных началах.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7. Наблюдательный совет не обладает правами юридического лица и не подлежит государственной регистрации.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E28" w:rsidRPr="00F70838" w:rsidRDefault="003A7E28" w:rsidP="003A7E28">
      <w:pPr>
        <w:spacing w:before="360" w:after="0" w:line="48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70838">
        <w:rPr>
          <w:rFonts w:ascii="Times New Roman" w:hAnsi="Times New Roman" w:cs="Times New Roman"/>
          <w:b/>
          <w:bCs/>
          <w:kern w:val="36"/>
          <w:sz w:val="28"/>
          <w:szCs w:val="28"/>
        </w:rPr>
        <w:t>II. Порядок формирования Наблюдательного совета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8. Наблюдательный совет создается в составе </w:t>
      </w:r>
      <w:r>
        <w:rPr>
          <w:rFonts w:ascii="Times New Roman" w:hAnsi="Times New Roman" w:cs="Times New Roman"/>
          <w:sz w:val="28"/>
          <w:szCs w:val="28"/>
        </w:rPr>
        <w:t xml:space="preserve">не менее пяти и не более 11 </w:t>
      </w:r>
      <w:r w:rsidRPr="00F70838">
        <w:rPr>
          <w:rFonts w:ascii="Times New Roman" w:hAnsi="Times New Roman" w:cs="Times New Roman"/>
          <w:sz w:val="28"/>
          <w:szCs w:val="28"/>
        </w:rPr>
        <w:t>членов. В состав Наблюдательного совета входят представители: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 - Учредителя;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 - исполнительного органа государственной власти, на который возложено управление государственным имуществом;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- работников Учреждения;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 - организаций, заинтересованных в эффективной работе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9. Нормы представительства в Наблюдательном совете: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9.1. Представители Учредителя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83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838">
        <w:rPr>
          <w:rFonts w:ascii="Times New Roman" w:hAnsi="Times New Roman" w:cs="Times New Roman"/>
          <w:sz w:val="28"/>
          <w:szCs w:val="28"/>
        </w:rPr>
        <w:t>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9.2. Представители исполнительного органа государственной власти, на который возложено управление государственным имуществом - 1 человек;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9.3. Представители работников Учреждения – </w:t>
      </w:r>
      <w:r w:rsidRPr="00EC34FA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(3)</w:t>
      </w:r>
      <w:r w:rsidRPr="00F70838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A7E2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9.4. Представители организаций, заинтересованных в эффективной работе Учреждения (работодатели и другие) – </w:t>
      </w:r>
      <w:r w:rsidRPr="00EC34FA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(4)</w:t>
      </w:r>
      <w:r w:rsidRPr="00EC3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0838">
        <w:rPr>
          <w:rFonts w:ascii="Times New Roman" w:hAnsi="Times New Roman" w:cs="Times New Roman"/>
          <w:sz w:val="28"/>
          <w:szCs w:val="28"/>
        </w:rPr>
        <w:t>человека.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0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38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70838">
        <w:rPr>
          <w:rFonts w:ascii="Times New Roman" w:hAnsi="Times New Roman" w:cs="Times New Roman"/>
          <w:sz w:val="28"/>
          <w:szCs w:val="28"/>
        </w:rPr>
        <w:t>власти- 1 человек;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10. Решение о назначении членов Наблюдательного совета или досрочном прекращении их полномочий принимается Учредителем.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11. Решение о назначении представителей работников Учреждения в Наблюдательный совет или о досрочном прекращении их полномочий принимаются советом Учреждения большинством голосов присутствующих на заседании членов совета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12. Срок полномочий Наблюдательного совета составляет 5 лет.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13. Одно и то же лицо может быть членом Наблюдательного совета неограниченное число раз.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lastRenderedPageBreak/>
        <w:t>14. Директор и заместители директора Учреждения не могут быть членами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15. Членами Наблюдательного совета не могут быть лица, имеющие неснятую или непогашенную судимость.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16. Директор участвует в заседаниях Наблюдательного совета с правом совещательного голоса.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17.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18. Члены Наблюдательного совета могут пользоваться услугами Учреждения только на равных условиях с другими гражданами.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19. Полномочия члена Наблюдательного совета могут быть прекращены досрочно: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19.1. По просьбе члена Наблюдательного совета;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19.2.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19.3. В случае привлечения члена Наблюдательного совета к уголовной ответственности.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Полномочия члена Наблюдательного совета, являющегося представителем государственного органа и состоящего с этим органом в трудовых отношениях, а также представителей работников прекращаются досрочно в случае прекращения трудовых отношений или могут быть прекращены досрочно по представлению указанного органа.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20.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21. Наблюдательный совет возглавляет Председатель Наблюдательного совета (далее – Председатель), избираемый на срок полномочий Наблюдательного совета членами Наблюдательного совета из их числа простым большинством голосов от общего числа членов Наблюдательного совета на первом заседании.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22. Представитель работников Учреждения не может быть избран Председателем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23. Наблюдательный совет в любое время вправе переизбрать своего Председателя.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24. Председатель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3A7E2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A95" w:rsidRDefault="00687A95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A95" w:rsidRPr="00F70838" w:rsidRDefault="00687A95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E28" w:rsidRPr="00F70838" w:rsidRDefault="003A7E28" w:rsidP="003A7E28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70838">
        <w:rPr>
          <w:rFonts w:ascii="Times New Roman" w:hAnsi="Times New Roman" w:cs="Times New Roman"/>
          <w:b/>
          <w:bCs/>
          <w:kern w:val="36"/>
          <w:sz w:val="28"/>
          <w:szCs w:val="28"/>
        </w:rPr>
        <w:t>III. Компетенция Наблюдательного совета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25. Наблюдательный совет рассматривает: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25.1. Предложения </w:t>
      </w:r>
      <w:hyperlink r:id="rId9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hyperlink r:id="rId11" w:history="1">
        <w:r w:rsidRPr="00F70838">
          <w:rPr>
            <w:rFonts w:ascii="Times New Roman" w:hAnsi="Times New Roman" w:cs="Times New Roman"/>
            <w:sz w:val="28"/>
            <w:szCs w:val="28"/>
          </w:rPr>
          <w:t>Устав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>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25.2. Предложения </w:t>
      </w:r>
      <w:hyperlink r:id="rId12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создании и ликвидации </w:t>
      </w:r>
      <w:hyperlink r:id="rId14" w:history="1">
        <w:r w:rsidRPr="00F70838">
          <w:rPr>
            <w:rFonts w:ascii="Times New Roman" w:hAnsi="Times New Roman" w:cs="Times New Roman"/>
            <w:sz w:val="28"/>
            <w:szCs w:val="28"/>
          </w:rPr>
          <w:t>филиалов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>, об открытии и о закрытии его представительств;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25.3. Предложения </w:t>
      </w:r>
      <w:hyperlink r:id="rId15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реорганизации Учреждения или о его ликвидации;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25.4. Предложения </w:t>
      </w:r>
      <w:hyperlink r:id="rId17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об изъятии имущества, закрепленного за Учреждением на праве оперативного управления;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25.5. Предложения </w:t>
      </w:r>
      <w:hyperlink r:id="rId19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25.6. Проект плана финансово-хозяйственной деятельности Учреждения;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25.7.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 по представлению </w:t>
      </w:r>
      <w:hyperlink r:id="rId20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>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25.8. Предложения </w:t>
      </w:r>
      <w:hyperlink r:id="rId21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по распоряжению имуществом, которым в соответствии с законодательством Российской Федерации Учреждение не вправе распоряжаться самостоятельно;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25.9. Предложения </w:t>
      </w:r>
      <w:hyperlink r:id="rId22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совершении крупных сделок;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25.10. Предложения </w:t>
      </w:r>
      <w:hyperlink r:id="rId23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совершении сделок, в совершении которых имеется заинтересованность;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25.11. Предложения </w:t>
      </w:r>
      <w:hyperlink r:id="rId24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о выборе кредитных организаций, в которых Учреждение может открыть банковские счета;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25.12. Вопросы проведения квартальной отчетности и годовой бухгалтерской отчетности Учреждения об исполнении плана финансово-хозяйственной деятельности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26. По вопросам, указанным в пунктах 25.1 – 25.4 и 25.8 настоящего раздела, Наблюдательный совет дает рекомендации. </w:t>
      </w:r>
      <w:hyperlink r:id="rId25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Учредитель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принимает по этим вопросам решения после рассмотрения рекомендаций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lastRenderedPageBreak/>
        <w:t>27. По вопросу, указанному в пункте 25.6 настоящего раздела, Наблюдательный совет дает заключение, копия которого направляется Учредителю.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По вопросам, указанным в пунктах 25.5 и 25.11 настоящего раздела, Наблюдательный совет даёт заключение. Директор Учреждения принимает по этим вопросам решения после рассмотрения заключений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28. Документы, представляемые в соответствии с пунктом 25.7 настоящего раздела, утверждаются Наблюдательным советом. Копии указанных документов направляются </w:t>
      </w:r>
      <w:hyperlink r:id="rId26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Учредителю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>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29. По вопросам, указанным в пунктах 25.9, 25.10 и 25.12 настоящего раздела, Наблюдательный совет принимает решения, обязательные для </w:t>
      </w:r>
      <w:hyperlink r:id="rId27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>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30. Рекомендации и заключения по вопросам, указанным в пунктах 25.1 – 25.8 и 25.11 настоящего раздела, принимаются большинством голосов от общего числа голосов членов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31. Решения по вопросам, указанным в пунктах 25.9 и 25.12 настоящего раздела,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32. Решение по вопросу, указанному в пункте 25.10 настоящего раздела, принимается Наблюдательным советом в порядке, установленном Федеральным законом «Об автономных учреждениях».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33. 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34. 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3A7E28" w:rsidRPr="00F70838" w:rsidRDefault="003A7E28" w:rsidP="003A7E28">
      <w:pPr>
        <w:spacing w:before="100" w:beforeAutospacing="1" w:after="0" w:line="48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70838">
        <w:rPr>
          <w:rFonts w:ascii="Times New Roman" w:hAnsi="Times New Roman" w:cs="Times New Roman"/>
          <w:b/>
          <w:bCs/>
          <w:kern w:val="36"/>
          <w:sz w:val="28"/>
          <w:szCs w:val="28"/>
        </w:rPr>
        <w:t>IV. Порядок работы Наблюдательного совета Учреждения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35. Заседания Наблюдательного совета проводятся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C427CF" w:rsidRPr="00F70838">
        <w:rPr>
          <w:rFonts w:ascii="Times New Roman" w:hAnsi="Times New Roman" w:cs="Times New Roman"/>
          <w:sz w:val="28"/>
          <w:szCs w:val="28"/>
        </w:rPr>
        <w:t>одно</w:t>
      </w:r>
      <w:r w:rsidR="00C427CF">
        <w:rPr>
          <w:rFonts w:ascii="Times New Roman" w:hAnsi="Times New Roman" w:cs="Times New Roman"/>
          <w:sz w:val="28"/>
          <w:szCs w:val="28"/>
        </w:rPr>
        <w:t>го</w:t>
      </w:r>
      <w:r w:rsidRPr="00F70838">
        <w:rPr>
          <w:rFonts w:ascii="Times New Roman" w:hAnsi="Times New Roman" w:cs="Times New Roman"/>
          <w:sz w:val="28"/>
          <w:szCs w:val="28"/>
        </w:rPr>
        <w:t xml:space="preserve"> раза в квартал.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36. Заседание Наблюдательного совета созывается Председателем по собственной инициативе, по требованию </w:t>
      </w:r>
      <w:hyperlink r:id="rId28" w:tgtFrame="_blank" w:history="1">
        <w:r w:rsidRPr="00F70838">
          <w:rPr>
            <w:rFonts w:ascii="Times New Roman" w:hAnsi="Times New Roman" w:cs="Times New Roman"/>
            <w:sz w:val="28"/>
            <w:szCs w:val="28"/>
          </w:rPr>
          <w:t>Учредителя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, по требованию члена Наблюдательного совета Учреждения или </w:t>
      </w:r>
      <w:hyperlink r:id="rId29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директора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37. Первое заседание Наблюдательного совета после его создания, а также первое заседание нового состава Наблюдательного совета созывается по требованию Учредителя Учреждения или по инициативе руководителя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lastRenderedPageBreak/>
        <w:t>38. Уведомление о проведении заседания Наблюдательного совета и его повестка направляется членам Наблюдательного совета не менее чем за десять дней до начала с указанием места и  времени проведения заседания Наблюдательного совета. Уведомление направляется электронной почтой с подтверждением его получения членом Наблюдательного совета или вручается ему лично под роспись.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39. Председатель определяет повестку заседания Наблюдательного совета, время, место и форму проведения заседаний, порядок сообщения членам Наблюдательного совета о заседании, объем информации и порядок ее предоставления на заседании членами Наблюдательного совета или приглашенными на заседание должностными лицами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40. Внеочередные заседания Наблюдательного совета могут быть созваны Председателем по его инициативе, по требованию любого из членов Наблюдательного совета, Учредителем Учреждения или директором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41. Требование о проведении внеочередного заседания Наблюдательного совета и его повестка направляется инициатором Председателю не позднее, чем за семь дней до даты проведения заседания.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42. Уведомление о проведении внеочередного заседания Наблюдательного совета и его повестка направляются членам Наблюдательного совета не позднее, чем за пять дней до даты проведения заседания.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43. Для ведения текущих дел члены Наблюдательного совета на первом заседании избирают из своего состава секретаря Наблюдательного совета, который осуществляет делопроизводство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44. Председатель несет ответственность за деятельность Наблюдательного совета, организует работу Наблюдательного совета, председательствует на заседаниях совета и обеспечивает ведение протокола.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45. В отсутствие Председателя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46.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47. Решения, принятые на заседании Наблюдательного совета, подписываются Председателем и секретарем Наблюдательного совета.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48. Каждый член Наблюдательного совета имеет при голосовании один голос. В случае равенства голосов решающим является голос Председателя. Передача членом Наблюдательного совета своего голоса другому лицу не допускается.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lastRenderedPageBreak/>
        <w:t xml:space="preserve">49. Наблюдательный совет может принимать решения путем проведения заочного голосования по вопросам, относящимся к его компетенции, за исключением принятия решений по вопросам о рассмотрении предложений директора Учреждения о совершении крупных сделок и сделок, в совершении которых имеется заинтересованность.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50. Наблюдательный совет при определении наличия кворума и результатов голосования может учитывать представленное в письменной форме мнение члена Наблюдательного совета, отсутствующего на его заседании по уважительной причине. 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51. </w:t>
      </w:r>
      <w:hyperlink r:id="rId30" w:history="1">
        <w:r w:rsidRPr="00F70838">
          <w:rPr>
            <w:rFonts w:ascii="Times New Roman" w:hAnsi="Times New Roman" w:cs="Times New Roman"/>
            <w:sz w:val="28"/>
            <w:szCs w:val="28"/>
          </w:rPr>
          <w:t>Директор Учреждения</w:t>
        </w:r>
      </w:hyperlink>
      <w:r w:rsidRPr="00F70838">
        <w:rPr>
          <w:rFonts w:ascii="Times New Roman" w:hAnsi="Times New Roman" w:cs="Times New Roman"/>
          <w:sz w:val="28"/>
          <w:szCs w:val="28"/>
        </w:rPr>
        <w:t xml:space="preserve"> участвует в заседаниях Наблюдательного совета с правом совещательного голоса. Иные приглашенные Председателем лица могут участвовать в заседании Наблюдательного совета, если против их присутствия не возражает более чем одна треть от общего числа членов Наблюдательного совета.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52. Решения Наблюдательного совета оформляются протоколами. Протокол составляется не позднее </w:t>
      </w:r>
      <w:r w:rsidRPr="00BA68F7">
        <w:rPr>
          <w:rFonts w:ascii="Times New Roman" w:hAnsi="Times New Roman" w:cs="Times New Roman"/>
          <w:sz w:val="28"/>
          <w:szCs w:val="28"/>
        </w:rPr>
        <w:t>пяти дней</w:t>
      </w:r>
      <w:r w:rsidRPr="00F70838">
        <w:rPr>
          <w:rFonts w:ascii="Times New Roman" w:hAnsi="Times New Roman" w:cs="Times New Roman"/>
          <w:sz w:val="28"/>
          <w:szCs w:val="28"/>
        </w:rPr>
        <w:t xml:space="preserve"> после проведения заседания Наблюдательного совета и подписывается председательствующим на заседании, который несёт ответственность за правильность его составления.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53. Организационно – техническое, документационное обеспечение заседаний Наблюдательного совета, подготовка аналитических, справочных и других материалов к заседаниям возлагаются на администрацию Учреждения.</w:t>
      </w:r>
    </w:p>
    <w:p w:rsidR="003A7E28" w:rsidRPr="00F70838" w:rsidRDefault="003A7E28" w:rsidP="003A7E28">
      <w:pPr>
        <w:widowControl w:val="0"/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0838">
        <w:rPr>
          <w:rFonts w:ascii="Times New Roman" w:hAnsi="Times New Roman" w:cs="Times New Roman"/>
          <w:b/>
          <w:sz w:val="28"/>
          <w:szCs w:val="28"/>
        </w:rPr>
        <w:t>. Права и обязанности членов Наблюдательного совета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54. Член Наблюдательного совета имеет право: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54.1. Голосовать на собрании членов Наблюдательного совета;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54.2. Вносить на рассмотрение Наблюдательного совета предложения по вопросам его деятельности;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54.3. Получать необходимую информацию от Учреждения по вопросам, относящимся к компетенции Наблюдательного совета;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>54.4. Требовать внеочередного созыва Наблюдательного совета;</w:t>
      </w:r>
    </w:p>
    <w:p w:rsidR="003A7E28" w:rsidRPr="00F70838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838">
        <w:rPr>
          <w:rFonts w:ascii="Times New Roman" w:hAnsi="Times New Roman" w:cs="Times New Roman"/>
          <w:sz w:val="28"/>
          <w:szCs w:val="28"/>
        </w:rPr>
        <w:t xml:space="preserve">55. Члены Наблюдательного совета обязаны соблюдать настоящее Положение и участвовать в деятельности Наблюдательного совета. </w:t>
      </w:r>
    </w:p>
    <w:p w:rsidR="003A7E28" w:rsidRPr="00F70838" w:rsidRDefault="003A7E28" w:rsidP="003A7E28">
      <w:pPr>
        <w:pStyle w:val="2"/>
        <w:spacing w:before="0" w:after="0" w:afterAutospacing="0"/>
        <w:jc w:val="center"/>
        <w:rPr>
          <w:color w:val="000000"/>
          <w:sz w:val="28"/>
          <w:szCs w:val="28"/>
        </w:rPr>
      </w:pPr>
      <w:r w:rsidRPr="00F70838">
        <w:rPr>
          <w:color w:val="000000"/>
          <w:sz w:val="28"/>
          <w:szCs w:val="28"/>
          <w:lang w:val="en-US"/>
        </w:rPr>
        <w:t>VI</w:t>
      </w:r>
      <w:r w:rsidRPr="00F70838">
        <w:rPr>
          <w:color w:val="000000"/>
          <w:sz w:val="28"/>
          <w:szCs w:val="28"/>
        </w:rPr>
        <w:t>. Заключительные положения</w:t>
      </w:r>
    </w:p>
    <w:p w:rsidR="003A7E28" w:rsidRPr="00933394" w:rsidRDefault="003A7E28" w:rsidP="003A7E2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394">
        <w:rPr>
          <w:rFonts w:ascii="Times New Roman" w:hAnsi="Times New Roman" w:cs="Times New Roman"/>
          <w:color w:val="FF0000"/>
          <w:sz w:val="28"/>
          <w:szCs w:val="28"/>
        </w:rPr>
        <w:t>56. Все изменения и дополнения данного Положения принимаются Наблюдательным советом Учреждения.</w:t>
      </w:r>
    </w:p>
    <w:p w:rsidR="003A7E28" w:rsidRPr="00933394" w:rsidRDefault="003A7E28" w:rsidP="006762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3A7E28" w:rsidRPr="00933394" w:rsidSect="00AE0DC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5A" w:rsidRDefault="009C195A" w:rsidP="00D82613">
      <w:pPr>
        <w:spacing w:after="0" w:line="240" w:lineRule="auto"/>
      </w:pPr>
      <w:r>
        <w:separator/>
      </w:r>
    </w:p>
  </w:endnote>
  <w:endnote w:type="continuationSeparator" w:id="0">
    <w:p w:rsidR="009C195A" w:rsidRDefault="009C195A" w:rsidP="00D8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5A" w:rsidRDefault="009C195A" w:rsidP="00D82613">
      <w:pPr>
        <w:spacing w:after="0" w:line="240" w:lineRule="auto"/>
      </w:pPr>
      <w:r>
        <w:separator/>
      </w:r>
    </w:p>
  </w:footnote>
  <w:footnote w:type="continuationSeparator" w:id="0">
    <w:p w:rsidR="009C195A" w:rsidRDefault="009C195A" w:rsidP="00D82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C65"/>
    <w:multiLevelType w:val="hybridMultilevel"/>
    <w:tmpl w:val="DC64A562"/>
    <w:lvl w:ilvl="0" w:tplc="2F124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91163"/>
    <w:multiLevelType w:val="hybridMultilevel"/>
    <w:tmpl w:val="4B521FA4"/>
    <w:lvl w:ilvl="0" w:tplc="B2F622D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60394"/>
    <w:multiLevelType w:val="multilevel"/>
    <w:tmpl w:val="CFF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B0E27"/>
    <w:multiLevelType w:val="multilevel"/>
    <w:tmpl w:val="377C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33453"/>
    <w:multiLevelType w:val="multilevel"/>
    <w:tmpl w:val="37C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33293"/>
    <w:multiLevelType w:val="multilevel"/>
    <w:tmpl w:val="D76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60778"/>
    <w:multiLevelType w:val="multilevel"/>
    <w:tmpl w:val="82AE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551647"/>
    <w:multiLevelType w:val="multilevel"/>
    <w:tmpl w:val="9F0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460C6"/>
    <w:multiLevelType w:val="multilevel"/>
    <w:tmpl w:val="BEE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14BA7"/>
    <w:multiLevelType w:val="hybridMultilevel"/>
    <w:tmpl w:val="073600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93B588A"/>
    <w:multiLevelType w:val="hybridMultilevel"/>
    <w:tmpl w:val="EF4E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8013E3"/>
    <w:multiLevelType w:val="hybridMultilevel"/>
    <w:tmpl w:val="B9DEFE38"/>
    <w:lvl w:ilvl="0" w:tplc="821E2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9D482B"/>
    <w:multiLevelType w:val="multilevel"/>
    <w:tmpl w:val="AA9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E541B"/>
    <w:multiLevelType w:val="multilevel"/>
    <w:tmpl w:val="C1D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5128E"/>
    <w:multiLevelType w:val="multilevel"/>
    <w:tmpl w:val="EC9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D3C1F"/>
    <w:multiLevelType w:val="hybridMultilevel"/>
    <w:tmpl w:val="855C98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147FA"/>
    <w:multiLevelType w:val="multilevel"/>
    <w:tmpl w:val="F08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0586C"/>
    <w:multiLevelType w:val="hybridMultilevel"/>
    <w:tmpl w:val="05EC6BD2"/>
    <w:lvl w:ilvl="0" w:tplc="F59C1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A041C7"/>
    <w:multiLevelType w:val="multilevel"/>
    <w:tmpl w:val="45B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344AE"/>
    <w:multiLevelType w:val="multilevel"/>
    <w:tmpl w:val="2AD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D2A73"/>
    <w:multiLevelType w:val="multilevel"/>
    <w:tmpl w:val="720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E352F"/>
    <w:multiLevelType w:val="multilevel"/>
    <w:tmpl w:val="0C0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E4E49"/>
    <w:multiLevelType w:val="multilevel"/>
    <w:tmpl w:val="083C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B55DF"/>
    <w:multiLevelType w:val="hybridMultilevel"/>
    <w:tmpl w:val="4BB4CC02"/>
    <w:lvl w:ilvl="0" w:tplc="96A498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06575"/>
    <w:multiLevelType w:val="multilevel"/>
    <w:tmpl w:val="176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6E1641"/>
    <w:multiLevelType w:val="multilevel"/>
    <w:tmpl w:val="C48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64ECF"/>
    <w:multiLevelType w:val="hybridMultilevel"/>
    <w:tmpl w:val="E2C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B5CC4"/>
    <w:multiLevelType w:val="multilevel"/>
    <w:tmpl w:val="3FA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A4556"/>
    <w:multiLevelType w:val="hybridMultilevel"/>
    <w:tmpl w:val="2A348048"/>
    <w:lvl w:ilvl="0" w:tplc="0D7A4C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7525AE0"/>
    <w:multiLevelType w:val="hybridMultilevel"/>
    <w:tmpl w:val="F8C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27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5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1"/>
  </w:num>
  <w:num w:numId="19">
    <w:abstractNumId w:val="9"/>
  </w:num>
  <w:num w:numId="20">
    <w:abstractNumId w:val="0"/>
  </w:num>
  <w:num w:numId="21">
    <w:abstractNumId w:val="17"/>
  </w:num>
  <w:num w:numId="22">
    <w:abstractNumId w:val="29"/>
  </w:num>
  <w:num w:numId="23">
    <w:abstractNumId w:val="23"/>
  </w:num>
  <w:num w:numId="24">
    <w:abstractNumId w:val="10"/>
  </w:num>
  <w:num w:numId="25">
    <w:abstractNumId w:val="15"/>
  </w:num>
  <w:num w:numId="26">
    <w:abstractNumId w:val="26"/>
  </w:num>
  <w:num w:numId="27">
    <w:abstractNumId w:val="11"/>
  </w:num>
  <w:num w:numId="28">
    <w:abstractNumId w:val="1"/>
  </w:num>
  <w:num w:numId="29">
    <w:abstractNumId w:val="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E74"/>
    <w:rsid w:val="00011E90"/>
    <w:rsid w:val="00013252"/>
    <w:rsid w:val="0002287F"/>
    <w:rsid w:val="00034E4F"/>
    <w:rsid w:val="0004154E"/>
    <w:rsid w:val="00043169"/>
    <w:rsid w:val="000433F5"/>
    <w:rsid w:val="0004526C"/>
    <w:rsid w:val="00051372"/>
    <w:rsid w:val="00051DEB"/>
    <w:rsid w:val="00056349"/>
    <w:rsid w:val="0006024C"/>
    <w:rsid w:val="000647EF"/>
    <w:rsid w:val="000715C3"/>
    <w:rsid w:val="00080ED9"/>
    <w:rsid w:val="00083BF5"/>
    <w:rsid w:val="000851C5"/>
    <w:rsid w:val="00096833"/>
    <w:rsid w:val="00096ECD"/>
    <w:rsid w:val="000A0614"/>
    <w:rsid w:val="000A0ACF"/>
    <w:rsid w:val="000A52BD"/>
    <w:rsid w:val="000A6DAA"/>
    <w:rsid w:val="000B1B25"/>
    <w:rsid w:val="000B32EC"/>
    <w:rsid w:val="000C0E89"/>
    <w:rsid w:val="000C5EF6"/>
    <w:rsid w:val="000C6A67"/>
    <w:rsid w:val="000D17BB"/>
    <w:rsid w:val="000D1B14"/>
    <w:rsid w:val="000E37BD"/>
    <w:rsid w:val="000F06FA"/>
    <w:rsid w:val="000F2E58"/>
    <w:rsid w:val="000F3B35"/>
    <w:rsid w:val="000F7A0E"/>
    <w:rsid w:val="0010510C"/>
    <w:rsid w:val="001054C1"/>
    <w:rsid w:val="00120375"/>
    <w:rsid w:val="00125DB7"/>
    <w:rsid w:val="00127909"/>
    <w:rsid w:val="00132FF3"/>
    <w:rsid w:val="0014372E"/>
    <w:rsid w:val="00145619"/>
    <w:rsid w:val="00147721"/>
    <w:rsid w:val="001522C4"/>
    <w:rsid w:val="00161764"/>
    <w:rsid w:val="001650EE"/>
    <w:rsid w:val="00171682"/>
    <w:rsid w:val="00180A90"/>
    <w:rsid w:val="0018224D"/>
    <w:rsid w:val="0018709D"/>
    <w:rsid w:val="00187FB6"/>
    <w:rsid w:val="0019298B"/>
    <w:rsid w:val="00196797"/>
    <w:rsid w:val="001A4E11"/>
    <w:rsid w:val="001A5C9B"/>
    <w:rsid w:val="001B0210"/>
    <w:rsid w:val="001B67C2"/>
    <w:rsid w:val="001C50DB"/>
    <w:rsid w:val="001E3B5C"/>
    <w:rsid w:val="001E444A"/>
    <w:rsid w:val="001E48D7"/>
    <w:rsid w:val="001E4D24"/>
    <w:rsid w:val="001E5A2C"/>
    <w:rsid w:val="001F3C0D"/>
    <w:rsid w:val="001F64E2"/>
    <w:rsid w:val="00211994"/>
    <w:rsid w:val="00222960"/>
    <w:rsid w:val="00223B3A"/>
    <w:rsid w:val="00223EF3"/>
    <w:rsid w:val="00224659"/>
    <w:rsid w:val="00234E3B"/>
    <w:rsid w:val="00235F5A"/>
    <w:rsid w:val="00241542"/>
    <w:rsid w:val="00242288"/>
    <w:rsid w:val="00246CD8"/>
    <w:rsid w:val="00255E74"/>
    <w:rsid w:val="00256452"/>
    <w:rsid w:val="00265F2F"/>
    <w:rsid w:val="002733BF"/>
    <w:rsid w:val="00280FB0"/>
    <w:rsid w:val="00281F75"/>
    <w:rsid w:val="002834B7"/>
    <w:rsid w:val="00286B9B"/>
    <w:rsid w:val="002878A9"/>
    <w:rsid w:val="00293DE3"/>
    <w:rsid w:val="002A075E"/>
    <w:rsid w:val="002A1FC1"/>
    <w:rsid w:val="002A3D29"/>
    <w:rsid w:val="002B4264"/>
    <w:rsid w:val="002B70AA"/>
    <w:rsid w:val="002C46E4"/>
    <w:rsid w:val="002D71F7"/>
    <w:rsid w:val="002E2146"/>
    <w:rsid w:val="002E3592"/>
    <w:rsid w:val="002F15B6"/>
    <w:rsid w:val="002F69C8"/>
    <w:rsid w:val="0030170C"/>
    <w:rsid w:val="00301A7E"/>
    <w:rsid w:val="003061AA"/>
    <w:rsid w:val="003072C0"/>
    <w:rsid w:val="00320C75"/>
    <w:rsid w:val="00320DD9"/>
    <w:rsid w:val="003251F3"/>
    <w:rsid w:val="00327611"/>
    <w:rsid w:val="00337D08"/>
    <w:rsid w:val="00343283"/>
    <w:rsid w:val="00357434"/>
    <w:rsid w:val="00362CD4"/>
    <w:rsid w:val="003664A5"/>
    <w:rsid w:val="003738A8"/>
    <w:rsid w:val="00376CBB"/>
    <w:rsid w:val="00380E33"/>
    <w:rsid w:val="003876EE"/>
    <w:rsid w:val="003A4D18"/>
    <w:rsid w:val="003A7E28"/>
    <w:rsid w:val="003B20FA"/>
    <w:rsid w:val="003D20E9"/>
    <w:rsid w:val="003D2FFA"/>
    <w:rsid w:val="003E022C"/>
    <w:rsid w:val="003E0579"/>
    <w:rsid w:val="003F6228"/>
    <w:rsid w:val="003F676E"/>
    <w:rsid w:val="003F78F1"/>
    <w:rsid w:val="0040438A"/>
    <w:rsid w:val="0041172B"/>
    <w:rsid w:val="00413867"/>
    <w:rsid w:val="004147D1"/>
    <w:rsid w:val="00431E61"/>
    <w:rsid w:val="0043316D"/>
    <w:rsid w:val="0043357D"/>
    <w:rsid w:val="00433EF2"/>
    <w:rsid w:val="00434859"/>
    <w:rsid w:val="00440EA0"/>
    <w:rsid w:val="00441314"/>
    <w:rsid w:val="004469AB"/>
    <w:rsid w:val="00447617"/>
    <w:rsid w:val="00450A8C"/>
    <w:rsid w:val="00451E88"/>
    <w:rsid w:val="0045338A"/>
    <w:rsid w:val="00453AC4"/>
    <w:rsid w:val="00456D87"/>
    <w:rsid w:val="004638BC"/>
    <w:rsid w:val="004719EE"/>
    <w:rsid w:val="004723C4"/>
    <w:rsid w:val="00475F8E"/>
    <w:rsid w:val="00483066"/>
    <w:rsid w:val="00484F2D"/>
    <w:rsid w:val="00487DFE"/>
    <w:rsid w:val="0049239E"/>
    <w:rsid w:val="004B3363"/>
    <w:rsid w:val="004C0924"/>
    <w:rsid w:val="004D0C94"/>
    <w:rsid w:val="004E20C1"/>
    <w:rsid w:val="004F4F2F"/>
    <w:rsid w:val="005051D9"/>
    <w:rsid w:val="00510B40"/>
    <w:rsid w:val="00513B50"/>
    <w:rsid w:val="00525A19"/>
    <w:rsid w:val="00532341"/>
    <w:rsid w:val="00536259"/>
    <w:rsid w:val="0055778B"/>
    <w:rsid w:val="005609DB"/>
    <w:rsid w:val="00564208"/>
    <w:rsid w:val="00570225"/>
    <w:rsid w:val="0057148B"/>
    <w:rsid w:val="00572938"/>
    <w:rsid w:val="00580C1D"/>
    <w:rsid w:val="005826E1"/>
    <w:rsid w:val="00586D50"/>
    <w:rsid w:val="00587AAC"/>
    <w:rsid w:val="0059046B"/>
    <w:rsid w:val="005920FB"/>
    <w:rsid w:val="00595B42"/>
    <w:rsid w:val="005969AC"/>
    <w:rsid w:val="00597189"/>
    <w:rsid w:val="005A23BE"/>
    <w:rsid w:val="005A4BCB"/>
    <w:rsid w:val="005A5FEE"/>
    <w:rsid w:val="005B308A"/>
    <w:rsid w:val="005B3D45"/>
    <w:rsid w:val="005C342C"/>
    <w:rsid w:val="005C72E4"/>
    <w:rsid w:val="005C7DE8"/>
    <w:rsid w:val="005D44A6"/>
    <w:rsid w:val="005D6B90"/>
    <w:rsid w:val="005D7D7A"/>
    <w:rsid w:val="005E3449"/>
    <w:rsid w:val="005E7F29"/>
    <w:rsid w:val="005F339F"/>
    <w:rsid w:val="00604CCE"/>
    <w:rsid w:val="00604CE9"/>
    <w:rsid w:val="00605B76"/>
    <w:rsid w:val="0061196F"/>
    <w:rsid w:val="006119FF"/>
    <w:rsid w:val="0061235B"/>
    <w:rsid w:val="00615B88"/>
    <w:rsid w:val="00620361"/>
    <w:rsid w:val="0062048D"/>
    <w:rsid w:val="00620CA1"/>
    <w:rsid w:val="00631DC6"/>
    <w:rsid w:val="0065021D"/>
    <w:rsid w:val="0065297C"/>
    <w:rsid w:val="00652B5A"/>
    <w:rsid w:val="00653D5B"/>
    <w:rsid w:val="00653DC6"/>
    <w:rsid w:val="00657A6F"/>
    <w:rsid w:val="006762DB"/>
    <w:rsid w:val="00681DCE"/>
    <w:rsid w:val="00684FD3"/>
    <w:rsid w:val="00687A95"/>
    <w:rsid w:val="006907D3"/>
    <w:rsid w:val="00692140"/>
    <w:rsid w:val="00695637"/>
    <w:rsid w:val="006A2C9E"/>
    <w:rsid w:val="006A3710"/>
    <w:rsid w:val="006B3A83"/>
    <w:rsid w:val="006D39D7"/>
    <w:rsid w:val="006D6BCA"/>
    <w:rsid w:val="006D7B53"/>
    <w:rsid w:val="006E1FFD"/>
    <w:rsid w:val="006F4FD1"/>
    <w:rsid w:val="007025E8"/>
    <w:rsid w:val="007075EC"/>
    <w:rsid w:val="0071054E"/>
    <w:rsid w:val="0071154F"/>
    <w:rsid w:val="007115D8"/>
    <w:rsid w:val="00722E8C"/>
    <w:rsid w:val="007414EB"/>
    <w:rsid w:val="007426E8"/>
    <w:rsid w:val="007448D3"/>
    <w:rsid w:val="00746F5D"/>
    <w:rsid w:val="00747BD2"/>
    <w:rsid w:val="00763B4C"/>
    <w:rsid w:val="00767503"/>
    <w:rsid w:val="00770183"/>
    <w:rsid w:val="00780D22"/>
    <w:rsid w:val="0078518C"/>
    <w:rsid w:val="007872D1"/>
    <w:rsid w:val="00787456"/>
    <w:rsid w:val="00793F91"/>
    <w:rsid w:val="007A2E76"/>
    <w:rsid w:val="007A3F6A"/>
    <w:rsid w:val="007A4919"/>
    <w:rsid w:val="007A5333"/>
    <w:rsid w:val="007B0955"/>
    <w:rsid w:val="007B7C0E"/>
    <w:rsid w:val="007C4729"/>
    <w:rsid w:val="007C4A0F"/>
    <w:rsid w:val="007D14C2"/>
    <w:rsid w:val="007E604B"/>
    <w:rsid w:val="007F0D94"/>
    <w:rsid w:val="007F2033"/>
    <w:rsid w:val="007F361D"/>
    <w:rsid w:val="007F3D59"/>
    <w:rsid w:val="00800CCE"/>
    <w:rsid w:val="00802076"/>
    <w:rsid w:val="0081070A"/>
    <w:rsid w:val="00815A51"/>
    <w:rsid w:val="0082164D"/>
    <w:rsid w:val="00821CA5"/>
    <w:rsid w:val="00830E88"/>
    <w:rsid w:val="0084405B"/>
    <w:rsid w:val="00844344"/>
    <w:rsid w:val="00860861"/>
    <w:rsid w:val="00865561"/>
    <w:rsid w:val="00865895"/>
    <w:rsid w:val="00875AC9"/>
    <w:rsid w:val="00881EB0"/>
    <w:rsid w:val="00890FBD"/>
    <w:rsid w:val="008943DE"/>
    <w:rsid w:val="008A3316"/>
    <w:rsid w:val="008B53B5"/>
    <w:rsid w:val="008C4E18"/>
    <w:rsid w:val="008C5C5F"/>
    <w:rsid w:val="008D01D7"/>
    <w:rsid w:val="008D0648"/>
    <w:rsid w:val="008D4A12"/>
    <w:rsid w:val="008E26C8"/>
    <w:rsid w:val="008E40E2"/>
    <w:rsid w:val="008F382A"/>
    <w:rsid w:val="008F4ED3"/>
    <w:rsid w:val="008F7267"/>
    <w:rsid w:val="0090212A"/>
    <w:rsid w:val="00907358"/>
    <w:rsid w:val="00911977"/>
    <w:rsid w:val="00920CFF"/>
    <w:rsid w:val="009235DA"/>
    <w:rsid w:val="00933394"/>
    <w:rsid w:val="009449B7"/>
    <w:rsid w:val="00944DC1"/>
    <w:rsid w:val="00946B57"/>
    <w:rsid w:val="00956F3C"/>
    <w:rsid w:val="00956F9F"/>
    <w:rsid w:val="009575A5"/>
    <w:rsid w:val="00964E2D"/>
    <w:rsid w:val="00970092"/>
    <w:rsid w:val="00974A40"/>
    <w:rsid w:val="009827DF"/>
    <w:rsid w:val="0098742E"/>
    <w:rsid w:val="009A0C12"/>
    <w:rsid w:val="009A39C9"/>
    <w:rsid w:val="009A4B04"/>
    <w:rsid w:val="009A5C84"/>
    <w:rsid w:val="009A69A0"/>
    <w:rsid w:val="009B0EB7"/>
    <w:rsid w:val="009B5355"/>
    <w:rsid w:val="009B5E8D"/>
    <w:rsid w:val="009B7793"/>
    <w:rsid w:val="009C195A"/>
    <w:rsid w:val="009C21FA"/>
    <w:rsid w:val="009C409D"/>
    <w:rsid w:val="009C43D9"/>
    <w:rsid w:val="009C4FBE"/>
    <w:rsid w:val="009C7936"/>
    <w:rsid w:val="009D1759"/>
    <w:rsid w:val="009E0725"/>
    <w:rsid w:val="009E2926"/>
    <w:rsid w:val="009E5266"/>
    <w:rsid w:val="009E6A5A"/>
    <w:rsid w:val="009F355D"/>
    <w:rsid w:val="009F709B"/>
    <w:rsid w:val="009F7E85"/>
    <w:rsid w:val="00A019A2"/>
    <w:rsid w:val="00A029E5"/>
    <w:rsid w:val="00A04E03"/>
    <w:rsid w:val="00A05C6B"/>
    <w:rsid w:val="00A10599"/>
    <w:rsid w:val="00A11415"/>
    <w:rsid w:val="00A11EDF"/>
    <w:rsid w:val="00A12A30"/>
    <w:rsid w:val="00A157FE"/>
    <w:rsid w:val="00A234C2"/>
    <w:rsid w:val="00A32B08"/>
    <w:rsid w:val="00A3761A"/>
    <w:rsid w:val="00A426BA"/>
    <w:rsid w:val="00A512A9"/>
    <w:rsid w:val="00A610EE"/>
    <w:rsid w:val="00A61ADE"/>
    <w:rsid w:val="00A63D25"/>
    <w:rsid w:val="00A65C31"/>
    <w:rsid w:val="00A67EF5"/>
    <w:rsid w:val="00A71145"/>
    <w:rsid w:val="00A81AD2"/>
    <w:rsid w:val="00A84712"/>
    <w:rsid w:val="00A8576A"/>
    <w:rsid w:val="00A85926"/>
    <w:rsid w:val="00A91E6F"/>
    <w:rsid w:val="00A95778"/>
    <w:rsid w:val="00AA0400"/>
    <w:rsid w:val="00AA0795"/>
    <w:rsid w:val="00AB383E"/>
    <w:rsid w:val="00AC164B"/>
    <w:rsid w:val="00AC2019"/>
    <w:rsid w:val="00AC753A"/>
    <w:rsid w:val="00AD5C79"/>
    <w:rsid w:val="00AE0DC6"/>
    <w:rsid w:val="00AE2C18"/>
    <w:rsid w:val="00AF6DC0"/>
    <w:rsid w:val="00B01D0A"/>
    <w:rsid w:val="00B21FC1"/>
    <w:rsid w:val="00B257F8"/>
    <w:rsid w:val="00B432E5"/>
    <w:rsid w:val="00B50392"/>
    <w:rsid w:val="00B51C1B"/>
    <w:rsid w:val="00B521F0"/>
    <w:rsid w:val="00B5322B"/>
    <w:rsid w:val="00B57D5D"/>
    <w:rsid w:val="00B62361"/>
    <w:rsid w:val="00B75AF5"/>
    <w:rsid w:val="00B82F98"/>
    <w:rsid w:val="00B85530"/>
    <w:rsid w:val="00B86065"/>
    <w:rsid w:val="00B93A17"/>
    <w:rsid w:val="00BA2C89"/>
    <w:rsid w:val="00BA68F7"/>
    <w:rsid w:val="00BB5BA7"/>
    <w:rsid w:val="00BB7199"/>
    <w:rsid w:val="00BC25D8"/>
    <w:rsid w:val="00BC40F5"/>
    <w:rsid w:val="00BC5544"/>
    <w:rsid w:val="00BD6253"/>
    <w:rsid w:val="00BD6C44"/>
    <w:rsid w:val="00BE15A7"/>
    <w:rsid w:val="00BE624E"/>
    <w:rsid w:val="00BF2F1B"/>
    <w:rsid w:val="00BF3B07"/>
    <w:rsid w:val="00BF55A1"/>
    <w:rsid w:val="00BF6E0B"/>
    <w:rsid w:val="00BF78C9"/>
    <w:rsid w:val="00C01987"/>
    <w:rsid w:val="00C03BE2"/>
    <w:rsid w:val="00C13977"/>
    <w:rsid w:val="00C21398"/>
    <w:rsid w:val="00C217F7"/>
    <w:rsid w:val="00C233FB"/>
    <w:rsid w:val="00C26495"/>
    <w:rsid w:val="00C3008C"/>
    <w:rsid w:val="00C3463F"/>
    <w:rsid w:val="00C34D0F"/>
    <w:rsid w:val="00C36F80"/>
    <w:rsid w:val="00C427CF"/>
    <w:rsid w:val="00C5688A"/>
    <w:rsid w:val="00C60903"/>
    <w:rsid w:val="00C62DAF"/>
    <w:rsid w:val="00C67BA1"/>
    <w:rsid w:val="00C706AD"/>
    <w:rsid w:val="00C81FDB"/>
    <w:rsid w:val="00C86CED"/>
    <w:rsid w:val="00C90743"/>
    <w:rsid w:val="00C917B2"/>
    <w:rsid w:val="00C91A06"/>
    <w:rsid w:val="00C91FA0"/>
    <w:rsid w:val="00C92104"/>
    <w:rsid w:val="00C934F4"/>
    <w:rsid w:val="00C939CC"/>
    <w:rsid w:val="00C97C6C"/>
    <w:rsid w:val="00CA0FE4"/>
    <w:rsid w:val="00CA6D48"/>
    <w:rsid w:val="00CB17D0"/>
    <w:rsid w:val="00CB4308"/>
    <w:rsid w:val="00CB5BE4"/>
    <w:rsid w:val="00CB780E"/>
    <w:rsid w:val="00CB7DDA"/>
    <w:rsid w:val="00CC0863"/>
    <w:rsid w:val="00CC3E99"/>
    <w:rsid w:val="00CC4FCF"/>
    <w:rsid w:val="00CE5DAE"/>
    <w:rsid w:val="00D14680"/>
    <w:rsid w:val="00D17F94"/>
    <w:rsid w:val="00D376F4"/>
    <w:rsid w:val="00D4006F"/>
    <w:rsid w:val="00D47E2A"/>
    <w:rsid w:val="00D50742"/>
    <w:rsid w:val="00D52315"/>
    <w:rsid w:val="00D5371D"/>
    <w:rsid w:val="00D55AA3"/>
    <w:rsid w:val="00D5669D"/>
    <w:rsid w:val="00D57181"/>
    <w:rsid w:val="00D6291B"/>
    <w:rsid w:val="00D62EB3"/>
    <w:rsid w:val="00D74F29"/>
    <w:rsid w:val="00D82446"/>
    <w:rsid w:val="00D82613"/>
    <w:rsid w:val="00D91B58"/>
    <w:rsid w:val="00D93542"/>
    <w:rsid w:val="00D93AE9"/>
    <w:rsid w:val="00DA2CBB"/>
    <w:rsid w:val="00DA3E0C"/>
    <w:rsid w:val="00DB3AD9"/>
    <w:rsid w:val="00DB6DC5"/>
    <w:rsid w:val="00DC2367"/>
    <w:rsid w:val="00DD767F"/>
    <w:rsid w:val="00DE01E0"/>
    <w:rsid w:val="00DE12F4"/>
    <w:rsid w:val="00DF0A6A"/>
    <w:rsid w:val="00DF1436"/>
    <w:rsid w:val="00DF2A8B"/>
    <w:rsid w:val="00DF2F96"/>
    <w:rsid w:val="00DF4AAB"/>
    <w:rsid w:val="00E05B06"/>
    <w:rsid w:val="00E10928"/>
    <w:rsid w:val="00E23F84"/>
    <w:rsid w:val="00E4217B"/>
    <w:rsid w:val="00E4293F"/>
    <w:rsid w:val="00E44A20"/>
    <w:rsid w:val="00E505F1"/>
    <w:rsid w:val="00E54A67"/>
    <w:rsid w:val="00E56047"/>
    <w:rsid w:val="00E57283"/>
    <w:rsid w:val="00E72FDE"/>
    <w:rsid w:val="00E768E1"/>
    <w:rsid w:val="00E82277"/>
    <w:rsid w:val="00E8242F"/>
    <w:rsid w:val="00E833D8"/>
    <w:rsid w:val="00E87380"/>
    <w:rsid w:val="00E92A1A"/>
    <w:rsid w:val="00E93121"/>
    <w:rsid w:val="00E93288"/>
    <w:rsid w:val="00E95817"/>
    <w:rsid w:val="00E96601"/>
    <w:rsid w:val="00EC34FA"/>
    <w:rsid w:val="00EC7F5C"/>
    <w:rsid w:val="00ED3CE7"/>
    <w:rsid w:val="00ED4E59"/>
    <w:rsid w:val="00ED50E0"/>
    <w:rsid w:val="00ED51EC"/>
    <w:rsid w:val="00EE0D36"/>
    <w:rsid w:val="00EF2DCA"/>
    <w:rsid w:val="00EF32D8"/>
    <w:rsid w:val="00EF5FD2"/>
    <w:rsid w:val="00F07342"/>
    <w:rsid w:val="00F15F88"/>
    <w:rsid w:val="00F2596F"/>
    <w:rsid w:val="00F375CC"/>
    <w:rsid w:val="00F40A74"/>
    <w:rsid w:val="00F418B8"/>
    <w:rsid w:val="00F42A65"/>
    <w:rsid w:val="00F46DE1"/>
    <w:rsid w:val="00F47813"/>
    <w:rsid w:val="00F52603"/>
    <w:rsid w:val="00F556B4"/>
    <w:rsid w:val="00F624D4"/>
    <w:rsid w:val="00F70838"/>
    <w:rsid w:val="00F71735"/>
    <w:rsid w:val="00F845B0"/>
    <w:rsid w:val="00F96FD1"/>
    <w:rsid w:val="00F9746D"/>
    <w:rsid w:val="00FA2414"/>
    <w:rsid w:val="00FA4937"/>
    <w:rsid w:val="00FA7CA3"/>
    <w:rsid w:val="00FB36EC"/>
    <w:rsid w:val="00FB3986"/>
    <w:rsid w:val="00FC234C"/>
    <w:rsid w:val="00FC363A"/>
    <w:rsid w:val="00FC4497"/>
    <w:rsid w:val="00FC48F0"/>
    <w:rsid w:val="00FC5E0B"/>
    <w:rsid w:val="00FC63B4"/>
    <w:rsid w:val="00FC68A1"/>
    <w:rsid w:val="00FD29F5"/>
    <w:rsid w:val="00FD41A7"/>
    <w:rsid w:val="00FD55B0"/>
    <w:rsid w:val="00FE0C98"/>
    <w:rsid w:val="00FF59A7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A3"/>
  </w:style>
  <w:style w:type="paragraph" w:styleId="2">
    <w:name w:val="heading 2"/>
    <w:basedOn w:val="a"/>
    <w:link w:val="20"/>
    <w:qFormat/>
    <w:rsid w:val="00CB1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E74"/>
    <w:rPr>
      <w:b/>
      <w:bCs/>
    </w:rPr>
  </w:style>
  <w:style w:type="paragraph" w:styleId="a4">
    <w:name w:val="Normal (Web)"/>
    <w:basedOn w:val="a"/>
    <w:unhideWhenUsed/>
    <w:rsid w:val="0025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80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8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0A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D82613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8261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note text"/>
    <w:basedOn w:val="a"/>
    <w:link w:val="ac"/>
    <w:rsid w:val="00D8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D82613"/>
    <w:rPr>
      <w:vertAlign w:val="superscript"/>
    </w:rPr>
  </w:style>
  <w:style w:type="character" w:customStyle="1" w:styleId="20">
    <w:name w:val="Заголовок 2 Знак"/>
    <w:basedOn w:val="a0"/>
    <w:link w:val="2"/>
    <w:rsid w:val="00CB1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cs-murmansk.ru/page1/documents/ustav/ustav.shtml" TargetMode="External"/><Relationship Id="rId13" Type="http://schemas.openxmlformats.org/officeDocument/2006/relationships/hyperlink" Target="http://www.mtcs-murmansk.ru/page8/administration.shtml" TargetMode="External"/><Relationship Id="rId18" Type="http://schemas.openxmlformats.org/officeDocument/2006/relationships/hyperlink" Target="http://www.mtcs-murmansk.ru/page8/administration.shtml" TargetMode="External"/><Relationship Id="rId26" Type="http://schemas.openxmlformats.org/officeDocument/2006/relationships/hyperlink" Target="http://edu.gov-murm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tcs-murmansk.ru/page8/administratio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gov-murman.ru/" TargetMode="External"/><Relationship Id="rId17" Type="http://schemas.openxmlformats.org/officeDocument/2006/relationships/hyperlink" Target="http://edu.gov-murman.ru/" TargetMode="External"/><Relationship Id="rId25" Type="http://schemas.openxmlformats.org/officeDocument/2006/relationships/hyperlink" Target="http://edu.gov-murman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mtcs-murmansk.ru/page8/administration.shtml" TargetMode="External"/><Relationship Id="rId20" Type="http://schemas.openxmlformats.org/officeDocument/2006/relationships/hyperlink" Target="http://www.mtcs-murmansk.ru/page8/administration.shtml" TargetMode="External"/><Relationship Id="rId29" Type="http://schemas.openxmlformats.org/officeDocument/2006/relationships/hyperlink" Target="http://www.mtcs-murmansk.ru/page8/administration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cs-murmansk.ru/page1/documents/ustav/ustav.shtml" TargetMode="External"/><Relationship Id="rId24" Type="http://schemas.openxmlformats.org/officeDocument/2006/relationships/hyperlink" Target="http://www.mtcs-murmansk.ru/page8/administration.s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du.gov-murman.ru/" TargetMode="External"/><Relationship Id="rId23" Type="http://schemas.openxmlformats.org/officeDocument/2006/relationships/hyperlink" Target="http://www.mtcs-murmansk.ru/page8/administration.shtml" TargetMode="External"/><Relationship Id="rId28" Type="http://schemas.openxmlformats.org/officeDocument/2006/relationships/hyperlink" Target="http://edu.gov-murman.ru/" TargetMode="External"/><Relationship Id="rId10" Type="http://schemas.openxmlformats.org/officeDocument/2006/relationships/hyperlink" Target="http://www.mtcs-murmansk.ru/page8/administration.shtml" TargetMode="External"/><Relationship Id="rId19" Type="http://schemas.openxmlformats.org/officeDocument/2006/relationships/hyperlink" Target="http://www.mtcs-murmansk.ru/page8/administration.s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gov-murman.ru/" TargetMode="External"/><Relationship Id="rId14" Type="http://schemas.openxmlformats.org/officeDocument/2006/relationships/hyperlink" Target="http://www.mtcs-murmansk.ru/page8/branch.shtml" TargetMode="External"/><Relationship Id="rId22" Type="http://schemas.openxmlformats.org/officeDocument/2006/relationships/hyperlink" Target="http://www.mtcs-murmansk.ru/page8/administration.shtml" TargetMode="External"/><Relationship Id="rId27" Type="http://schemas.openxmlformats.org/officeDocument/2006/relationships/hyperlink" Target="http://www.mtcs-murmansk.ru/page8/administration.shtml" TargetMode="External"/><Relationship Id="rId30" Type="http://schemas.openxmlformats.org/officeDocument/2006/relationships/hyperlink" Target="http://www.mtcs-murmansk.ru/page8/administrati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BCB1-4401-42C5-A8FE-88BF13FB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47658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molotova</dc:creator>
  <cp:keywords/>
  <dc:description/>
  <cp:lastModifiedBy>Admin</cp:lastModifiedBy>
  <cp:revision>2</cp:revision>
  <cp:lastPrinted>2013-09-24T06:50:00Z</cp:lastPrinted>
  <dcterms:created xsi:type="dcterms:W3CDTF">2013-10-19T05:30:00Z</dcterms:created>
  <dcterms:modified xsi:type="dcterms:W3CDTF">2013-10-19T05:30:00Z</dcterms:modified>
</cp:coreProperties>
</file>